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51" w:rsidRDefault="0005466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9" o:title=""/>
            <w10:wrap type="topAndBottom"/>
          </v:shape>
          <o:OLEObject Type="Embed" ProgID="Msxml2.SAXXMLReader.5.0" ShapeID="_x0000_s1026" DrawAspect="Content" ObjectID="_1770470249" r:id="rId10"/>
        </w:pi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906BEA" w:rsidRDefault="005D4588" w:rsidP="00906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5D4588" w:rsidRDefault="005D4588" w:rsidP="005D45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906BEA" w:rsidRDefault="00906BEA" w:rsidP="00700340">
      <w:pPr>
        <w:jc w:val="center"/>
        <w:rPr>
          <w:szCs w:val="28"/>
        </w:rPr>
      </w:pPr>
      <w:r w:rsidRPr="00C76C8E">
        <w:rPr>
          <w:b/>
          <w:sz w:val="28"/>
          <w:szCs w:val="28"/>
        </w:rPr>
        <w:t xml:space="preserve">на проект </w:t>
      </w:r>
      <w:r w:rsidR="00153960">
        <w:rPr>
          <w:b/>
          <w:sz w:val="28"/>
          <w:szCs w:val="28"/>
        </w:rPr>
        <w:t>Решения Совета Сортавальского муниципального района «О внесении изменений в Положени</w:t>
      </w:r>
      <w:r w:rsidR="00354CFF">
        <w:rPr>
          <w:b/>
          <w:sz w:val="28"/>
          <w:szCs w:val="28"/>
        </w:rPr>
        <w:t>е</w:t>
      </w:r>
      <w:r w:rsidR="00153960">
        <w:rPr>
          <w:b/>
          <w:sz w:val="28"/>
          <w:szCs w:val="28"/>
        </w:rPr>
        <w:t xml:space="preserve"> о </w:t>
      </w:r>
      <w:r w:rsidR="00354CFF">
        <w:rPr>
          <w:b/>
          <w:sz w:val="28"/>
          <w:szCs w:val="28"/>
        </w:rPr>
        <w:t>межбюджетных отношениях в Сортавальском муниципальном районе</w:t>
      </w:r>
      <w:r w:rsidR="00153960">
        <w:rPr>
          <w:b/>
          <w:sz w:val="28"/>
          <w:szCs w:val="28"/>
        </w:rPr>
        <w:t xml:space="preserve">, утвержденное </w:t>
      </w:r>
      <w:r w:rsidR="00E33232">
        <w:rPr>
          <w:b/>
          <w:sz w:val="28"/>
          <w:szCs w:val="28"/>
        </w:rPr>
        <w:t>р</w:t>
      </w:r>
      <w:r w:rsidR="00153960">
        <w:rPr>
          <w:b/>
          <w:sz w:val="28"/>
          <w:szCs w:val="28"/>
        </w:rPr>
        <w:t xml:space="preserve">ешением Совета Сортавальского муниципального района от </w:t>
      </w:r>
      <w:r w:rsidR="00354CFF">
        <w:rPr>
          <w:b/>
          <w:sz w:val="28"/>
          <w:szCs w:val="28"/>
        </w:rPr>
        <w:t>30.11.2017 года №302</w:t>
      </w:r>
      <w:r w:rsidR="00153960">
        <w:rPr>
          <w:b/>
          <w:sz w:val="28"/>
          <w:szCs w:val="28"/>
        </w:rPr>
        <w:t>»</w:t>
      </w:r>
    </w:p>
    <w:p w:rsidR="005D4588" w:rsidRDefault="005D4588" w:rsidP="005D4588">
      <w:pPr>
        <w:pStyle w:val="ae"/>
        <w:jc w:val="left"/>
        <w:rPr>
          <w:szCs w:val="28"/>
        </w:rPr>
      </w:pPr>
    </w:p>
    <w:p w:rsidR="006F0F60" w:rsidRDefault="00D27DF1" w:rsidP="005D4588">
      <w:pPr>
        <w:pStyle w:val="ae"/>
        <w:jc w:val="left"/>
        <w:rPr>
          <w:szCs w:val="28"/>
        </w:rPr>
      </w:pPr>
      <w:r>
        <w:rPr>
          <w:szCs w:val="28"/>
        </w:rPr>
        <w:t>26</w:t>
      </w:r>
      <w:r w:rsidR="006F0F60">
        <w:rPr>
          <w:szCs w:val="28"/>
        </w:rPr>
        <w:t>.</w:t>
      </w:r>
      <w:r>
        <w:rPr>
          <w:szCs w:val="28"/>
        </w:rPr>
        <w:t>0</w:t>
      </w:r>
      <w:r w:rsidR="00983CB8">
        <w:rPr>
          <w:szCs w:val="28"/>
        </w:rPr>
        <w:t>2</w:t>
      </w:r>
      <w:r w:rsidR="006F0F60">
        <w:rPr>
          <w:szCs w:val="28"/>
        </w:rPr>
        <w:t>.20</w:t>
      </w:r>
      <w:r w:rsidR="00153960">
        <w:rPr>
          <w:szCs w:val="28"/>
        </w:rPr>
        <w:t>2</w:t>
      </w:r>
      <w:r>
        <w:rPr>
          <w:szCs w:val="28"/>
        </w:rPr>
        <w:t>4</w:t>
      </w:r>
      <w:r w:rsidR="006F0F60">
        <w:rPr>
          <w:szCs w:val="28"/>
        </w:rPr>
        <w:t>г.                                                                                      №</w:t>
      </w:r>
      <w:r w:rsidR="009A6B9A">
        <w:rPr>
          <w:szCs w:val="28"/>
        </w:rPr>
        <w:t>1</w:t>
      </w:r>
    </w:p>
    <w:p w:rsidR="006F0F60" w:rsidRDefault="006F0F60" w:rsidP="005D4588">
      <w:pPr>
        <w:pStyle w:val="ae"/>
        <w:jc w:val="left"/>
        <w:rPr>
          <w:szCs w:val="28"/>
        </w:rPr>
      </w:pPr>
    </w:p>
    <w:p w:rsidR="00700340" w:rsidRPr="00700340" w:rsidRDefault="00700340" w:rsidP="00700340">
      <w:pPr>
        <w:pStyle w:val="af0"/>
        <w:numPr>
          <w:ilvl w:val="0"/>
          <w:numId w:val="8"/>
        </w:numPr>
        <w:jc w:val="both"/>
        <w:rPr>
          <w:szCs w:val="28"/>
        </w:rPr>
      </w:pPr>
      <w:r w:rsidRPr="00700340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0340">
        <w:rPr>
          <w:rFonts w:ascii="Times New Roman" w:hAnsi="Times New Roman"/>
          <w:sz w:val="28"/>
          <w:szCs w:val="28"/>
        </w:rPr>
        <w:t xml:space="preserve">п. </w:t>
      </w:r>
      <w:r w:rsidR="00153960">
        <w:rPr>
          <w:rFonts w:ascii="Times New Roman" w:hAnsi="Times New Roman"/>
          <w:sz w:val="28"/>
          <w:szCs w:val="28"/>
        </w:rPr>
        <w:t>п.10.1 раздела 10</w:t>
      </w:r>
      <w:r w:rsidRPr="00700340">
        <w:rPr>
          <w:rFonts w:ascii="Times New Roman" w:hAnsi="Times New Roman"/>
          <w:sz w:val="28"/>
          <w:szCs w:val="28"/>
        </w:rPr>
        <w:t xml:space="preserve"> </w:t>
      </w:r>
      <w:r w:rsidR="00153960">
        <w:rPr>
          <w:rFonts w:ascii="Times New Roman" w:hAnsi="Times New Roman"/>
          <w:sz w:val="28"/>
          <w:szCs w:val="28"/>
        </w:rPr>
        <w:t>Положения о контрольно-счетном комитете Сортавальского муниципального района, утвержденное Решением Совета Сортавальского муниципального района от 30.11.2021г. №38</w:t>
      </w:r>
      <w:r w:rsidR="00A31E82">
        <w:rPr>
          <w:rFonts w:ascii="Times New Roman" w:hAnsi="Times New Roman"/>
          <w:sz w:val="28"/>
          <w:szCs w:val="28"/>
        </w:rPr>
        <w:t>.</w:t>
      </w:r>
    </w:p>
    <w:p w:rsidR="00700340" w:rsidRPr="00153960" w:rsidRDefault="00700340" w:rsidP="00700340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00340">
        <w:rPr>
          <w:rFonts w:ascii="Times New Roman" w:hAnsi="Times New Roman"/>
          <w:b/>
          <w:sz w:val="28"/>
          <w:szCs w:val="28"/>
        </w:rPr>
        <w:t>Цель экспертизы :</w:t>
      </w:r>
      <w:r w:rsidRPr="00700340">
        <w:rPr>
          <w:rFonts w:ascii="Times New Roman" w:hAnsi="Times New Roman"/>
          <w:sz w:val="28"/>
          <w:szCs w:val="28"/>
        </w:rPr>
        <w:t xml:space="preserve"> </w:t>
      </w:r>
      <w:r w:rsidR="00153960" w:rsidRPr="00153960">
        <w:rPr>
          <w:rFonts w:ascii="Times New Roman" w:hAnsi="Times New Roman"/>
          <w:sz w:val="28"/>
          <w:szCs w:val="28"/>
        </w:rPr>
        <w:t xml:space="preserve">Выявление отклонений норм </w:t>
      </w:r>
      <w:r w:rsidR="00A31E82">
        <w:rPr>
          <w:rFonts w:ascii="Times New Roman" w:hAnsi="Times New Roman"/>
          <w:sz w:val="28"/>
          <w:szCs w:val="28"/>
        </w:rPr>
        <w:t xml:space="preserve">нормативных </w:t>
      </w:r>
      <w:r w:rsidR="00153960" w:rsidRPr="00153960">
        <w:rPr>
          <w:rFonts w:ascii="Times New Roman" w:hAnsi="Times New Roman"/>
          <w:sz w:val="28"/>
          <w:szCs w:val="28"/>
        </w:rPr>
        <w:t xml:space="preserve">правовых актов, регулирующих бюджетные правоотношения в </w:t>
      </w:r>
      <w:r w:rsidR="00A31E82">
        <w:rPr>
          <w:rFonts w:ascii="Times New Roman" w:hAnsi="Times New Roman"/>
          <w:sz w:val="28"/>
          <w:szCs w:val="28"/>
        </w:rPr>
        <w:t>Сортавальском муниципальном районе</w:t>
      </w:r>
      <w:r w:rsidR="00153960" w:rsidRPr="00153960">
        <w:rPr>
          <w:rFonts w:ascii="Times New Roman" w:hAnsi="Times New Roman"/>
          <w:sz w:val="28"/>
          <w:szCs w:val="28"/>
        </w:rPr>
        <w:t xml:space="preserve">, от положений федерального и (или) </w:t>
      </w:r>
      <w:r w:rsidR="00A31E82">
        <w:rPr>
          <w:rFonts w:ascii="Times New Roman" w:hAnsi="Times New Roman"/>
          <w:sz w:val="28"/>
          <w:szCs w:val="28"/>
        </w:rPr>
        <w:t>республиканского</w:t>
      </w:r>
      <w:r w:rsidR="00153960" w:rsidRPr="00153960">
        <w:rPr>
          <w:rFonts w:ascii="Times New Roman" w:hAnsi="Times New Roman"/>
          <w:sz w:val="28"/>
          <w:szCs w:val="28"/>
        </w:rPr>
        <w:t xml:space="preserve"> законодательства путем анализа нормативно-правовой базы, оценка соответствия целям бюджетной и налоговой политики, и подготовка предложений по совершенствованию бюджетного процесса в </w:t>
      </w:r>
      <w:r w:rsidR="00A31E82">
        <w:rPr>
          <w:rFonts w:ascii="Times New Roman" w:hAnsi="Times New Roman"/>
          <w:sz w:val="28"/>
          <w:szCs w:val="28"/>
        </w:rPr>
        <w:t>Сортавальском муниципальном районе.</w:t>
      </w:r>
    </w:p>
    <w:p w:rsidR="00700340" w:rsidRPr="00700340" w:rsidRDefault="00700340" w:rsidP="00700340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00340">
        <w:rPr>
          <w:rFonts w:ascii="Times New Roman" w:hAnsi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/>
          <w:sz w:val="28"/>
          <w:szCs w:val="28"/>
        </w:rPr>
        <w:t xml:space="preserve"> : </w:t>
      </w:r>
      <w:r w:rsidR="00A31E82" w:rsidRPr="00A31E82">
        <w:rPr>
          <w:rFonts w:ascii="Times New Roman" w:hAnsi="Times New Roman"/>
          <w:sz w:val="28"/>
          <w:szCs w:val="28"/>
        </w:rPr>
        <w:t>Нормативн</w:t>
      </w:r>
      <w:r w:rsidR="00A31E82">
        <w:rPr>
          <w:rFonts w:ascii="Times New Roman" w:hAnsi="Times New Roman"/>
          <w:sz w:val="28"/>
          <w:szCs w:val="28"/>
        </w:rPr>
        <w:t xml:space="preserve">ые </w:t>
      </w:r>
      <w:r w:rsidR="00A31E82" w:rsidRPr="00A31E82">
        <w:rPr>
          <w:rFonts w:ascii="Times New Roman" w:hAnsi="Times New Roman"/>
          <w:sz w:val="28"/>
          <w:szCs w:val="28"/>
        </w:rPr>
        <w:t>правов</w:t>
      </w:r>
      <w:r w:rsidR="00A31E82">
        <w:rPr>
          <w:rFonts w:ascii="Times New Roman" w:hAnsi="Times New Roman"/>
          <w:sz w:val="28"/>
          <w:szCs w:val="28"/>
        </w:rPr>
        <w:t>ые</w:t>
      </w:r>
      <w:r w:rsidR="00A31E82" w:rsidRPr="00A31E82">
        <w:rPr>
          <w:rFonts w:ascii="Times New Roman" w:hAnsi="Times New Roman"/>
          <w:sz w:val="28"/>
          <w:szCs w:val="28"/>
        </w:rPr>
        <w:t xml:space="preserve"> </w:t>
      </w:r>
      <w:r w:rsidR="00A31E82">
        <w:rPr>
          <w:rFonts w:ascii="Times New Roman" w:hAnsi="Times New Roman"/>
          <w:sz w:val="28"/>
          <w:szCs w:val="28"/>
        </w:rPr>
        <w:t>документы</w:t>
      </w:r>
      <w:r w:rsidR="00A31E82" w:rsidRPr="00A31E82">
        <w:rPr>
          <w:rFonts w:ascii="Times New Roman" w:hAnsi="Times New Roman"/>
          <w:sz w:val="28"/>
          <w:szCs w:val="28"/>
        </w:rPr>
        <w:t xml:space="preserve"> </w:t>
      </w:r>
      <w:r w:rsidR="00A31E82">
        <w:rPr>
          <w:rFonts w:ascii="Times New Roman" w:hAnsi="Times New Roman"/>
          <w:sz w:val="28"/>
          <w:szCs w:val="28"/>
        </w:rPr>
        <w:t>Сортавальского муниципального района</w:t>
      </w:r>
      <w:r w:rsidR="00A31E82" w:rsidRPr="00A31E82">
        <w:rPr>
          <w:rFonts w:ascii="Times New Roman" w:hAnsi="Times New Roman"/>
          <w:sz w:val="28"/>
          <w:szCs w:val="28"/>
        </w:rPr>
        <w:t>, регулирующ</w:t>
      </w:r>
      <w:r w:rsidR="00A31E82">
        <w:rPr>
          <w:rFonts w:ascii="Times New Roman" w:hAnsi="Times New Roman"/>
          <w:sz w:val="28"/>
          <w:szCs w:val="28"/>
        </w:rPr>
        <w:t>ие</w:t>
      </w:r>
      <w:r w:rsidR="00A31E82" w:rsidRPr="00A31E82">
        <w:rPr>
          <w:rFonts w:ascii="Times New Roman" w:hAnsi="Times New Roman"/>
          <w:sz w:val="28"/>
          <w:szCs w:val="28"/>
        </w:rPr>
        <w:t xml:space="preserve"> бюджетные правоотношения на территории муниципального образования</w:t>
      </w:r>
      <w:r w:rsidRPr="00A31E82">
        <w:rPr>
          <w:rFonts w:ascii="Times New Roman" w:hAnsi="Times New Roman"/>
          <w:sz w:val="28"/>
          <w:szCs w:val="28"/>
        </w:rPr>
        <w:t>.</w:t>
      </w:r>
    </w:p>
    <w:p w:rsidR="00A31E82" w:rsidRDefault="00A31E82" w:rsidP="00A31E82">
      <w:pPr>
        <w:numPr>
          <w:ilvl w:val="0"/>
          <w:numId w:val="8"/>
        </w:numPr>
        <w:jc w:val="both"/>
        <w:rPr>
          <w:sz w:val="28"/>
          <w:szCs w:val="28"/>
        </w:rPr>
      </w:pPr>
      <w:r w:rsidRPr="00A31E82">
        <w:rPr>
          <w:b/>
          <w:sz w:val="28"/>
          <w:szCs w:val="28"/>
        </w:rPr>
        <w:t>Использованные источники информации</w:t>
      </w:r>
      <w:r w:rsidRPr="00A31E82">
        <w:rPr>
          <w:sz w:val="28"/>
          <w:szCs w:val="28"/>
        </w:rPr>
        <w:t xml:space="preserve">: </w:t>
      </w:r>
    </w:p>
    <w:p w:rsidR="00A31E82" w:rsidRDefault="00A31E82" w:rsidP="00465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1E82">
        <w:rPr>
          <w:sz w:val="28"/>
          <w:szCs w:val="28"/>
        </w:rPr>
        <w:t xml:space="preserve">Бюджетный кодекс Российской Федерации; </w:t>
      </w:r>
    </w:p>
    <w:p w:rsidR="00A31E82" w:rsidRDefault="00A31E82" w:rsidP="00A31E82">
      <w:pPr>
        <w:jc w:val="both"/>
        <w:rPr>
          <w:sz w:val="28"/>
          <w:szCs w:val="28"/>
        </w:rPr>
      </w:pPr>
      <w:r w:rsidRPr="00A31E82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354CFF" w:rsidRDefault="00354CFF" w:rsidP="00A31E82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органам государственной власти субъектов Российской Федерации и органам местного самоуправления по регулированию межбюджетных отношений на региональном и муниципальном уровнях, утвержденные Минфином России</w:t>
      </w:r>
    </w:p>
    <w:p w:rsidR="00A31E82" w:rsidRDefault="00A31E82" w:rsidP="00A31E82">
      <w:pPr>
        <w:jc w:val="both"/>
        <w:rPr>
          <w:sz w:val="28"/>
          <w:szCs w:val="28"/>
        </w:rPr>
      </w:pPr>
      <w:r w:rsidRPr="00A31E82">
        <w:rPr>
          <w:sz w:val="28"/>
          <w:szCs w:val="28"/>
        </w:rPr>
        <w:lastRenderedPageBreak/>
        <w:t xml:space="preserve">Устав </w:t>
      </w:r>
      <w:r>
        <w:rPr>
          <w:sz w:val="28"/>
          <w:szCs w:val="28"/>
        </w:rPr>
        <w:t xml:space="preserve">Сортавальского муниципального района </w:t>
      </w:r>
      <w:r w:rsidRPr="00A31E82">
        <w:rPr>
          <w:sz w:val="28"/>
          <w:szCs w:val="28"/>
        </w:rPr>
        <w:t xml:space="preserve">(далее –Устав); </w:t>
      </w:r>
    </w:p>
    <w:p w:rsidR="0087376A" w:rsidRDefault="00A31E82" w:rsidP="00A31E82">
      <w:pPr>
        <w:jc w:val="both"/>
        <w:rPr>
          <w:sz w:val="28"/>
          <w:szCs w:val="28"/>
        </w:rPr>
      </w:pPr>
      <w:r w:rsidRPr="00A31E82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Сортавальского муниципального района</w:t>
      </w:r>
      <w:r w:rsidRPr="00A31E82">
        <w:rPr>
          <w:sz w:val="28"/>
          <w:szCs w:val="28"/>
        </w:rPr>
        <w:t xml:space="preserve"> от </w:t>
      </w:r>
      <w:r w:rsidR="00354CFF">
        <w:rPr>
          <w:sz w:val="28"/>
          <w:szCs w:val="28"/>
        </w:rPr>
        <w:t>30.11.2017 года №302 «Об утверждении Положения о межбюджетных отношениях в Сортавальском муниципальном районе»( с изменениями и дополнениями)</w:t>
      </w:r>
      <w:r w:rsidRPr="00A31E82">
        <w:rPr>
          <w:sz w:val="28"/>
          <w:szCs w:val="28"/>
        </w:rPr>
        <w:t xml:space="preserve">; </w:t>
      </w:r>
    </w:p>
    <w:p w:rsidR="006F0F60" w:rsidRPr="00A31E82" w:rsidRDefault="00A31E82" w:rsidP="0087376A">
      <w:pPr>
        <w:spacing w:after="100" w:afterAutospacing="1"/>
        <w:jc w:val="both"/>
        <w:rPr>
          <w:bCs/>
          <w:sz w:val="28"/>
          <w:szCs w:val="28"/>
        </w:rPr>
      </w:pPr>
      <w:r w:rsidRPr="00A31E82">
        <w:rPr>
          <w:sz w:val="28"/>
          <w:szCs w:val="28"/>
        </w:rPr>
        <w:t xml:space="preserve">иные </w:t>
      </w:r>
      <w:r w:rsidR="0087376A">
        <w:rPr>
          <w:sz w:val="28"/>
          <w:szCs w:val="28"/>
        </w:rPr>
        <w:t>нормативные</w:t>
      </w:r>
      <w:r w:rsidRPr="00A31E82">
        <w:rPr>
          <w:sz w:val="28"/>
          <w:szCs w:val="28"/>
        </w:rPr>
        <w:t xml:space="preserve"> правовые акты, регламентирующие бюджетные правоотношения в </w:t>
      </w:r>
      <w:r w:rsidR="0087376A">
        <w:rPr>
          <w:sz w:val="28"/>
          <w:szCs w:val="28"/>
        </w:rPr>
        <w:t xml:space="preserve">Сортавальском муниципальном районе. </w:t>
      </w:r>
    </w:p>
    <w:p w:rsidR="0087376A" w:rsidRPr="0087376A" w:rsidRDefault="0087376A" w:rsidP="0046554B">
      <w:pPr>
        <w:jc w:val="both"/>
        <w:rPr>
          <w:b/>
          <w:sz w:val="28"/>
          <w:szCs w:val="28"/>
        </w:rPr>
      </w:pPr>
      <w:r w:rsidRPr="0087376A">
        <w:rPr>
          <w:b/>
          <w:sz w:val="28"/>
          <w:szCs w:val="28"/>
        </w:rPr>
        <w:t xml:space="preserve">Общие положения: </w:t>
      </w:r>
    </w:p>
    <w:p w:rsidR="009B66EB" w:rsidRDefault="0087376A" w:rsidP="0087376A">
      <w:pPr>
        <w:ind w:firstLine="851"/>
        <w:jc w:val="both"/>
        <w:rPr>
          <w:sz w:val="28"/>
          <w:szCs w:val="28"/>
        </w:rPr>
      </w:pPr>
      <w:r w:rsidRPr="0087376A">
        <w:rPr>
          <w:sz w:val="28"/>
          <w:szCs w:val="28"/>
        </w:rPr>
        <w:t xml:space="preserve">Основным законом, устанавливающим общие принципы бюджетного законодательства Российской Федерации, определяющим основы бюджетного процесса, является Бюджетный кодекс Российской Федерации (далее –БК РФ). </w:t>
      </w:r>
    </w:p>
    <w:p w:rsidR="00224660" w:rsidRDefault="00224660" w:rsidP="0087376A">
      <w:pPr>
        <w:ind w:firstLine="851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sz w:val="28"/>
          <w:szCs w:val="28"/>
        </w:rPr>
        <w:t xml:space="preserve">Согласно ст.6 БК РФ, </w:t>
      </w:r>
      <w:r w:rsidRPr="00224660">
        <w:rPr>
          <w:rStyle w:val="s10"/>
          <w:b/>
          <w:bCs/>
          <w:color w:val="22272F"/>
          <w:sz w:val="28"/>
          <w:szCs w:val="28"/>
          <w:shd w:val="clear" w:color="auto" w:fill="FFFFFF"/>
        </w:rPr>
        <w:t xml:space="preserve">межбюджетные </w:t>
      </w:r>
      <w:r w:rsidR="00FC7EFD">
        <w:rPr>
          <w:rStyle w:val="s10"/>
          <w:b/>
          <w:bCs/>
          <w:color w:val="22272F"/>
          <w:sz w:val="28"/>
          <w:szCs w:val="28"/>
          <w:shd w:val="clear" w:color="auto" w:fill="FFFFFF"/>
        </w:rPr>
        <w:t>отношения</w:t>
      </w:r>
      <w:r w:rsidRPr="00224660">
        <w:rPr>
          <w:color w:val="22272F"/>
          <w:sz w:val="28"/>
          <w:szCs w:val="28"/>
          <w:shd w:val="clear" w:color="auto" w:fill="FFFFFF"/>
        </w:rPr>
        <w:t xml:space="preserve"> - </w:t>
      </w:r>
      <w:r w:rsidR="00FC7EFD" w:rsidRPr="00FC7EFD">
        <w:rPr>
          <w:color w:val="22272F"/>
          <w:sz w:val="28"/>
          <w:szCs w:val="28"/>
          <w:shd w:val="clear" w:color="auto" w:fill="FFFFFF"/>
        </w:rPr>
        <w:t>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  <w:r>
        <w:rPr>
          <w:color w:val="22272F"/>
          <w:sz w:val="28"/>
          <w:szCs w:val="28"/>
          <w:shd w:val="clear" w:color="auto" w:fill="FFFFFF"/>
        </w:rPr>
        <w:t>.</w:t>
      </w:r>
      <w:r w:rsidR="00532143" w:rsidRPr="00532143">
        <w:rPr>
          <w:rStyle w:val="40"/>
          <w:b w:val="0"/>
          <w:bCs/>
          <w:color w:val="22272F"/>
          <w:sz w:val="23"/>
          <w:szCs w:val="23"/>
          <w:shd w:val="clear" w:color="auto" w:fill="FFFFFF"/>
        </w:rPr>
        <w:t xml:space="preserve"> </w:t>
      </w:r>
      <w:r w:rsidR="00532143">
        <w:rPr>
          <w:rStyle w:val="s10"/>
          <w:b/>
          <w:bCs/>
          <w:color w:val="22272F"/>
          <w:sz w:val="28"/>
          <w:szCs w:val="28"/>
          <w:shd w:val="clear" w:color="auto" w:fill="FFFFFF"/>
        </w:rPr>
        <w:t>М</w:t>
      </w:r>
      <w:r w:rsidR="00532143" w:rsidRPr="00532143">
        <w:rPr>
          <w:rStyle w:val="s10"/>
          <w:b/>
          <w:bCs/>
          <w:color w:val="22272F"/>
          <w:sz w:val="28"/>
          <w:szCs w:val="28"/>
          <w:shd w:val="clear" w:color="auto" w:fill="FFFFFF"/>
        </w:rPr>
        <w:t>ежбюджетные трансферты</w:t>
      </w:r>
      <w:r w:rsidR="00532143" w:rsidRPr="00532143">
        <w:rPr>
          <w:color w:val="22272F"/>
          <w:sz w:val="28"/>
          <w:szCs w:val="28"/>
          <w:shd w:val="clear" w:color="auto" w:fill="FFFFFF"/>
        </w:rPr>
        <w:t> - средства, предоставляемые одним бюджетом бюджетной системы Российской Федерации другому бюджету бюджетной системы Российской Федерации</w:t>
      </w:r>
      <w:r w:rsidR="00532143">
        <w:rPr>
          <w:color w:val="22272F"/>
          <w:sz w:val="23"/>
          <w:szCs w:val="23"/>
          <w:shd w:val="clear" w:color="auto" w:fill="FFFFFF"/>
        </w:rPr>
        <w:t>.</w:t>
      </w:r>
    </w:p>
    <w:p w:rsidR="00532143" w:rsidRDefault="00532143" w:rsidP="0087376A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532143">
        <w:rPr>
          <w:color w:val="22272F"/>
          <w:sz w:val="28"/>
          <w:szCs w:val="28"/>
          <w:shd w:val="clear" w:color="auto" w:fill="FFFFFF"/>
        </w:rPr>
        <w:t>Согласно ст.8 БК РФ, к бюджетным полномочиям субъекта РФ относится установление общего порядка и условий предоставления межбюджетных трансфертов из местных бюджетов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532143" w:rsidRPr="00532143" w:rsidRDefault="00532143" w:rsidP="0087376A">
      <w:pPr>
        <w:ind w:firstLine="851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Статьей 2.3 Закона Республики Карелия от 01.11.2005г. №915-ЗРК «О межбюджетных отношениях в Республике Карелия» установлен </w:t>
      </w:r>
      <w:r>
        <w:rPr>
          <w:bCs/>
          <w:color w:val="22272F"/>
          <w:sz w:val="28"/>
          <w:szCs w:val="28"/>
          <w:shd w:val="clear" w:color="auto" w:fill="FFFFFF"/>
        </w:rPr>
        <w:t>о</w:t>
      </w:r>
      <w:r w:rsidRPr="00532143">
        <w:rPr>
          <w:bCs/>
          <w:color w:val="22272F"/>
          <w:sz w:val="28"/>
          <w:szCs w:val="28"/>
          <w:shd w:val="clear" w:color="auto" w:fill="FFFFFF"/>
        </w:rPr>
        <w:t>бщий порядок и условия предоставления межбюджетных трансфертов из бюджетов муниципальных районов</w:t>
      </w:r>
      <w:r>
        <w:rPr>
          <w:bCs/>
          <w:color w:val="22272F"/>
          <w:sz w:val="28"/>
          <w:szCs w:val="28"/>
          <w:shd w:val="clear" w:color="auto" w:fill="FFFFFF"/>
        </w:rPr>
        <w:t>.</w:t>
      </w:r>
      <w:r w:rsidRPr="00532143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146172" w:rsidRDefault="0087376A" w:rsidP="0087376A">
      <w:pPr>
        <w:ind w:firstLine="851"/>
        <w:jc w:val="both"/>
        <w:rPr>
          <w:sz w:val="28"/>
          <w:szCs w:val="28"/>
        </w:rPr>
      </w:pPr>
      <w:r w:rsidRPr="0087376A">
        <w:rPr>
          <w:sz w:val="28"/>
          <w:szCs w:val="28"/>
        </w:rPr>
        <w:t xml:space="preserve">Базовым документом для </w:t>
      </w:r>
      <w:r w:rsidR="00146172">
        <w:rPr>
          <w:sz w:val="28"/>
          <w:szCs w:val="28"/>
        </w:rPr>
        <w:t>предоставления межбюджетных трансфертов из бюджета</w:t>
      </w:r>
      <w:r w:rsidRPr="0087376A">
        <w:rPr>
          <w:sz w:val="28"/>
          <w:szCs w:val="28"/>
        </w:rPr>
        <w:t xml:space="preserve"> </w:t>
      </w:r>
      <w:r w:rsidR="00B77673">
        <w:rPr>
          <w:sz w:val="28"/>
          <w:szCs w:val="28"/>
        </w:rPr>
        <w:t>Сортавальского муниципального района</w:t>
      </w:r>
      <w:r w:rsidRPr="0087376A">
        <w:rPr>
          <w:sz w:val="28"/>
          <w:szCs w:val="28"/>
        </w:rPr>
        <w:t xml:space="preserve"> является Положение о </w:t>
      </w:r>
      <w:r w:rsidR="00146172">
        <w:rPr>
          <w:sz w:val="28"/>
          <w:szCs w:val="28"/>
        </w:rPr>
        <w:t>межбюджетных отношениях в Сортавальском муниципальном районе</w:t>
      </w:r>
      <w:r w:rsidRPr="0087376A">
        <w:rPr>
          <w:sz w:val="28"/>
          <w:szCs w:val="28"/>
        </w:rPr>
        <w:t xml:space="preserve">, утверждённое решением </w:t>
      </w:r>
      <w:r w:rsidR="00B77673">
        <w:rPr>
          <w:sz w:val="28"/>
          <w:szCs w:val="28"/>
        </w:rPr>
        <w:t>Совета Сортавальского муниципального района</w:t>
      </w:r>
      <w:r w:rsidRPr="0087376A">
        <w:rPr>
          <w:sz w:val="28"/>
          <w:szCs w:val="28"/>
        </w:rPr>
        <w:t xml:space="preserve"> от </w:t>
      </w:r>
      <w:r w:rsidR="00146172">
        <w:rPr>
          <w:sz w:val="28"/>
          <w:szCs w:val="28"/>
        </w:rPr>
        <w:t>30.11.2017г.</w:t>
      </w:r>
      <w:r w:rsidRPr="0087376A">
        <w:rPr>
          <w:sz w:val="28"/>
          <w:szCs w:val="28"/>
        </w:rPr>
        <w:t xml:space="preserve"> № </w:t>
      </w:r>
      <w:r w:rsidR="00146172">
        <w:rPr>
          <w:sz w:val="28"/>
          <w:szCs w:val="28"/>
        </w:rPr>
        <w:t>30</w:t>
      </w:r>
      <w:r w:rsidR="00B77673">
        <w:rPr>
          <w:sz w:val="28"/>
          <w:szCs w:val="28"/>
        </w:rPr>
        <w:t>2</w:t>
      </w:r>
      <w:r w:rsidRPr="0087376A">
        <w:rPr>
          <w:sz w:val="28"/>
          <w:szCs w:val="28"/>
        </w:rPr>
        <w:t xml:space="preserve"> (</w:t>
      </w:r>
      <w:r w:rsidR="00146172">
        <w:rPr>
          <w:sz w:val="28"/>
          <w:szCs w:val="28"/>
        </w:rPr>
        <w:t>с изменениями и дополнениями</w:t>
      </w:r>
      <w:r w:rsidRPr="0087376A">
        <w:rPr>
          <w:sz w:val="28"/>
          <w:szCs w:val="28"/>
        </w:rPr>
        <w:t xml:space="preserve">) (далее </w:t>
      </w:r>
      <w:r w:rsidR="00146172">
        <w:rPr>
          <w:sz w:val="28"/>
          <w:szCs w:val="28"/>
        </w:rPr>
        <w:t>–</w:t>
      </w:r>
      <w:r w:rsidRPr="0087376A">
        <w:rPr>
          <w:sz w:val="28"/>
          <w:szCs w:val="28"/>
        </w:rPr>
        <w:t xml:space="preserve"> </w:t>
      </w:r>
      <w:r w:rsidR="00146172">
        <w:rPr>
          <w:sz w:val="28"/>
          <w:szCs w:val="28"/>
        </w:rPr>
        <w:t>Положение о межбюджетных отношениях</w:t>
      </w:r>
      <w:r w:rsidRPr="0087376A">
        <w:rPr>
          <w:sz w:val="28"/>
          <w:szCs w:val="28"/>
        </w:rPr>
        <w:t xml:space="preserve">). </w:t>
      </w:r>
    </w:p>
    <w:p w:rsidR="009B66EB" w:rsidRDefault="00146172" w:rsidP="0087376A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Сортавальский муниципальный района в </w:t>
      </w:r>
      <w:r w:rsidRPr="00146172">
        <w:rPr>
          <w:color w:val="22272F"/>
          <w:sz w:val="28"/>
          <w:szCs w:val="28"/>
          <w:shd w:val="clear" w:color="auto" w:fill="FFFFFF"/>
        </w:rPr>
        <w:t>ходе формирования межбюджетных отношений с муниципальными образованиями поселений должен учитывать необходимость обеспечения сбалансированности бюджетной системы на муниципальном уровне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146172">
        <w:rPr>
          <w:color w:val="22272F"/>
          <w:sz w:val="23"/>
          <w:szCs w:val="23"/>
          <w:shd w:val="clear" w:color="auto" w:fill="FFFFFF"/>
        </w:rPr>
        <w:t xml:space="preserve"> </w:t>
      </w:r>
      <w:r w:rsidRPr="00146172">
        <w:rPr>
          <w:color w:val="22272F"/>
          <w:sz w:val="28"/>
          <w:szCs w:val="28"/>
          <w:shd w:val="clear" w:color="auto" w:fill="FFFFFF"/>
        </w:rPr>
        <w:t>Система межбюджетных отношений должна способствовать достижению как вертикальной сбалансированности местных бюджетов (то есть сокращению разрыва между собственными доходами и расходами местных бюджетов), так и горизонтальной сбалансированности (то есть сокращению дифференциации местных бюджетов по уровню бюджетной обеспеченности).</w:t>
      </w:r>
    </w:p>
    <w:p w:rsidR="00146172" w:rsidRPr="00146172" w:rsidRDefault="00146172" w:rsidP="0087376A">
      <w:pPr>
        <w:ind w:firstLine="851"/>
        <w:jc w:val="both"/>
        <w:rPr>
          <w:sz w:val="28"/>
          <w:szCs w:val="28"/>
        </w:rPr>
      </w:pPr>
    </w:p>
    <w:p w:rsidR="00824C42" w:rsidRDefault="00824C42" w:rsidP="00F40EAA">
      <w:pPr>
        <w:ind w:firstLine="567"/>
        <w:jc w:val="both"/>
        <w:rPr>
          <w:color w:val="FF0000"/>
          <w:sz w:val="28"/>
          <w:szCs w:val="28"/>
        </w:rPr>
      </w:pPr>
    </w:p>
    <w:p w:rsidR="009A6B9A" w:rsidRDefault="009A6B9A" w:rsidP="00B05F8E">
      <w:pPr>
        <w:spacing w:after="100" w:afterAutospacing="1"/>
        <w:ind w:left="792"/>
        <w:jc w:val="both"/>
        <w:rPr>
          <w:b/>
          <w:sz w:val="28"/>
          <w:szCs w:val="28"/>
        </w:rPr>
      </w:pPr>
    </w:p>
    <w:p w:rsidR="00B3679B" w:rsidRDefault="00B3679B" w:rsidP="00B05F8E">
      <w:pPr>
        <w:spacing w:after="100" w:afterAutospacing="1"/>
        <w:ind w:left="7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Анализ проекта решения «О внесении изменений в Положение о </w:t>
      </w:r>
      <w:r w:rsidR="00824C42">
        <w:rPr>
          <w:b/>
          <w:sz w:val="28"/>
          <w:szCs w:val="28"/>
        </w:rPr>
        <w:t>межбюджетных отношениях в Сортавальском муниципальном районе, утвержденное решением Совета Сортавальского муниципального района от 30.11.2017г. №302»</w:t>
      </w:r>
    </w:p>
    <w:p w:rsidR="00D917D8" w:rsidRDefault="00B05F8E" w:rsidP="00D917D8">
      <w:pPr>
        <w:ind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 представленном проекте решения Совета Сортавальского муниципального района «О внесении изменений в Положение о межбюджетных отношениях в Сортавальском муниципальном районе, утвержденное</w:t>
      </w:r>
      <w:r w:rsidR="00D76E79">
        <w:rPr>
          <w:sz w:val="28"/>
          <w:szCs w:val="28"/>
        </w:rPr>
        <w:t xml:space="preserve"> решением Совета Сортавальского муниципального района от 30.11.2017 года №302 (далее – проект Решения) п.2 статьи 1</w:t>
      </w:r>
      <w:r w:rsidR="00D27DF1">
        <w:rPr>
          <w:sz w:val="28"/>
          <w:szCs w:val="28"/>
        </w:rPr>
        <w:t>1</w:t>
      </w:r>
      <w:r w:rsidR="00D76E79">
        <w:rPr>
          <w:sz w:val="28"/>
          <w:szCs w:val="28"/>
        </w:rPr>
        <w:t xml:space="preserve"> Положения предлагается изложить в редакции, </w:t>
      </w:r>
      <w:r w:rsidR="00D917D8" w:rsidRPr="00D917D8">
        <w:rPr>
          <w:sz w:val="28"/>
          <w:szCs w:val="28"/>
        </w:rPr>
        <w:t>заменяющей</w:t>
      </w:r>
      <w:r w:rsidR="00D917D8">
        <w:rPr>
          <w:sz w:val="28"/>
          <w:szCs w:val="28"/>
        </w:rPr>
        <w:t xml:space="preserve"> значение </w:t>
      </w:r>
      <w:r w:rsidR="00D917D8" w:rsidRPr="00D917D8">
        <w:rPr>
          <w:sz w:val="28"/>
          <w:szCs w:val="28"/>
        </w:rPr>
        <w:t xml:space="preserve"> ранее принят</w:t>
      </w:r>
      <w:r w:rsidR="00D917D8">
        <w:rPr>
          <w:sz w:val="28"/>
          <w:szCs w:val="28"/>
        </w:rPr>
        <w:t>ого</w:t>
      </w:r>
      <w:r w:rsidR="00D917D8" w:rsidRPr="00D917D8">
        <w:rPr>
          <w:sz w:val="28"/>
          <w:szCs w:val="28"/>
        </w:rPr>
        <w:t xml:space="preserve"> коэффициент</w:t>
      </w:r>
      <w:r w:rsidR="00D917D8">
        <w:rPr>
          <w:sz w:val="28"/>
          <w:szCs w:val="28"/>
        </w:rPr>
        <w:t>а</w:t>
      </w:r>
      <w:r w:rsidR="00D917D8" w:rsidRPr="00D917D8">
        <w:rPr>
          <w:sz w:val="28"/>
          <w:szCs w:val="28"/>
        </w:rPr>
        <w:t xml:space="preserve"> 0,6322 на коэффициент 1,0376</w:t>
      </w:r>
      <w:r w:rsidR="00D76E79" w:rsidRPr="00D917D8">
        <w:rPr>
          <w:sz w:val="28"/>
          <w:szCs w:val="28"/>
        </w:rPr>
        <w:t>.</w:t>
      </w:r>
      <w:r w:rsidR="00D917D8" w:rsidRPr="00D917D8">
        <w:rPr>
          <w:i/>
          <w:sz w:val="28"/>
          <w:szCs w:val="28"/>
        </w:rPr>
        <w:t xml:space="preserve"> </w:t>
      </w:r>
      <w:proofErr w:type="gramEnd"/>
    </w:p>
    <w:p w:rsidR="00D917D8" w:rsidRDefault="00D917D8" w:rsidP="00D917D8">
      <w:pPr>
        <w:spacing w:after="100" w:afterAutospacing="1"/>
        <w:ind w:firstLine="567"/>
        <w:jc w:val="both"/>
        <w:rPr>
          <w:color w:val="22272F"/>
          <w:sz w:val="28"/>
          <w:szCs w:val="28"/>
        </w:rPr>
      </w:pPr>
      <w:r>
        <w:rPr>
          <w:i/>
          <w:sz w:val="28"/>
          <w:szCs w:val="28"/>
        </w:rPr>
        <w:t>Размер к</w:t>
      </w:r>
      <w:r>
        <w:rPr>
          <w:i/>
          <w:sz w:val="28"/>
          <w:szCs w:val="28"/>
        </w:rPr>
        <w:t>оэффициент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участвующ</w:t>
      </w:r>
      <w:r>
        <w:rPr>
          <w:i/>
          <w:sz w:val="28"/>
          <w:szCs w:val="28"/>
        </w:rPr>
        <w:t>его</w:t>
      </w:r>
      <w:r>
        <w:rPr>
          <w:i/>
          <w:sz w:val="28"/>
          <w:szCs w:val="28"/>
        </w:rPr>
        <w:t xml:space="preserve"> при расчете объема части собственных доходов, направляемых на выравнивание бюджетной обеспеченности поселений,  не установлен бюджетным законодательством, а относится к ведению Совета Сортавальского муниципального района.</w:t>
      </w:r>
      <w:r>
        <w:rPr>
          <w:color w:val="22272F"/>
          <w:sz w:val="28"/>
          <w:szCs w:val="28"/>
        </w:rPr>
        <w:t xml:space="preserve">  </w:t>
      </w:r>
    </w:p>
    <w:p w:rsidR="00D76E79" w:rsidRDefault="00983CB8" w:rsidP="00B31539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B31539">
        <w:rPr>
          <w:sz w:val="28"/>
          <w:szCs w:val="28"/>
        </w:rPr>
        <w:t xml:space="preserve">первый, второй, седьмой и четырнадцатый </w:t>
      </w:r>
      <w:r>
        <w:rPr>
          <w:sz w:val="28"/>
          <w:szCs w:val="28"/>
        </w:rPr>
        <w:t xml:space="preserve">пункта </w:t>
      </w:r>
      <w:r w:rsidR="00B31539">
        <w:rPr>
          <w:sz w:val="28"/>
          <w:szCs w:val="28"/>
        </w:rPr>
        <w:t>7.3.1.</w:t>
      </w:r>
      <w:r>
        <w:rPr>
          <w:sz w:val="28"/>
          <w:szCs w:val="28"/>
        </w:rPr>
        <w:t xml:space="preserve"> статьи </w:t>
      </w:r>
      <w:r w:rsidR="00B31539">
        <w:rPr>
          <w:sz w:val="28"/>
          <w:szCs w:val="28"/>
        </w:rPr>
        <w:t>11</w:t>
      </w:r>
      <w:r>
        <w:rPr>
          <w:sz w:val="28"/>
          <w:szCs w:val="28"/>
        </w:rPr>
        <w:t xml:space="preserve"> Положения </w:t>
      </w:r>
      <w:r w:rsidR="00C24E76">
        <w:rPr>
          <w:sz w:val="28"/>
          <w:szCs w:val="28"/>
        </w:rPr>
        <w:t xml:space="preserve">предлагается изложить в новой редакции, </w:t>
      </w:r>
      <w:r w:rsidR="00B31539">
        <w:rPr>
          <w:sz w:val="28"/>
          <w:szCs w:val="28"/>
        </w:rPr>
        <w:t>раскрывающей понятия коэффициентов плотности населения, масштабности и дисперсности</w:t>
      </w:r>
      <w:r w:rsidR="00D76E79">
        <w:rPr>
          <w:sz w:val="28"/>
          <w:szCs w:val="28"/>
        </w:rPr>
        <w:t>, что соответствует нормам, установленным бюджетным законодательством.</w:t>
      </w:r>
    </w:p>
    <w:p w:rsidR="00ED381D" w:rsidRDefault="00D76E79" w:rsidP="00ED3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B31539">
        <w:rPr>
          <w:sz w:val="28"/>
          <w:szCs w:val="28"/>
        </w:rPr>
        <w:t>7.3.1</w:t>
      </w:r>
      <w:r>
        <w:rPr>
          <w:sz w:val="28"/>
          <w:szCs w:val="28"/>
        </w:rPr>
        <w:t xml:space="preserve"> статьи </w:t>
      </w:r>
      <w:r w:rsidR="00B31539">
        <w:rPr>
          <w:sz w:val="28"/>
          <w:szCs w:val="28"/>
        </w:rPr>
        <w:t>11</w:t>
      </w:r>
      <w:r>
        <w:rPr>
          <w:sz w:val="28"/>
          <w:szCs w:val="28"/>
        </w:rPr>
        <w:t xml:space="preserve"> Положения предлагается </w:t>
      </w:r>
      <w:r w:rsidR="00B31539">
        <w:rPr>
          <w:sz w:val="28"/>
          <w:szCs w:val="28"/>
        </w:rPr>
        <w:t xml:space="preserve">дополнить новым абзацем, посредством которого вводится дополнительно к коэффициентам плотности населения, масштабности и </w:t>
      </w:r>
      <w:r w:rsidR="009A6B9A">
        <w:rPr>
          <w:sz w:val="28"/>
          <w:szCs w:val="28"/>
        </w:rPr>
        <w:t>дисперсности ещё</w:t>
      </w:r>
      <w:r w:rsidR="00B31539">
        <w:rPr>
          <w:sz w:val="28"/>
          <w:szCs w:val="28"/>
        </w:rPr>
        <w:t xml:space="preserve"> коэффициент удаленности, раскрывается его понятие и формула расчета</w:t>
      </w:r>
      <w:r w:rsidR="00ED381D">
        <w:rPr>
          <w:sz w:val="28"/>
          <w:szCs w:val="28"/>
        </w:rPr>
        <w:t>, что соответствует нормам, установленным бюджетным законодательством.</w:t>
      </w:r>
    </w:p>
    <w:p w:rsidR="00581B33" w:rsidRDefault="00581B33" w:rsidP="0064059F">
      <w:pPr>
        <w:ind w:firstLine="567"/>
        <w:jc w:val="both"/>
        <w:rPr>
          <w:b/>
          <w:sz w:val="28"/>
          <w:szCs w:val="28"/>
        </w:rPr>
      </w:pPr>
    </w:p>
    <w:p w:rsidR="00203B0A" w:rsidRPr="002E6712" w:rsidRDefault="00203B0A" w:rsidP="0064059F">
      <w:pPr>
        <w:ind w:firstLine="567"/>
        <w:jc w:val="both"/>
        <w:rPr>
          <w:sz w:val="28"/>
          <w:szCs w:val="28"/>
        </w:rPr>
      </w:pPr>
      <w:r w:rsidRPr="002E6712">
        <w:rPr>
          <w:b/>
          <w:sz w:val="28"/>
          <w:szCs w:val="28"/>
        </w:rPr>
        <w:t>Предложения</w:t>
      </w:r>
      <w:r w:rsidRPr="002E6712">
        <w:rPr>
          <w:sz w:val="28"/>
          <w:szCs w:val="28"/>
        </w:rPr>
        <w:t>:</w:t>
      </w:r>
    </w:p>
    <w:p w:rsidR="0087376A" w:rsidRDefault="00203B0A" w:rsidP="00203B0A">
      <w:pPr>
        <w:ind w:firstLine="851"/>
        <w:jc w:val="both"/>
        <w:rPr>
          <w:bCs/>
          <w:sz w:val="28"/>
          <w:szCs w:val="28"/>
        </w:rPr>
      </w:pPr>
      <w:r w:rsidRPr="00A8556E">
        <w:rPr>
          <w:sz w:val="28"/>
          <w:szCs w:val="28"/>
        </w:rPr>
        <w:t>Совету Сортавальского муниципального района рекомендовать</w:t>
      </w:r>
      <w:r>
        <w:rPr>
          <w:sz w:val="28"/>
          <w:szCs w:val="28"/>
        </w:rPr>
        <w:t xml:space="preserve"> </w:t>
      </w:r>
      <w:r w:rsidR="0059644E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проект решения Совета Сортавальского муниципального района «О внесении изменений в </w:t>
      </w:r>
      <w:r w:rsidR="00736E18">
        <w:rPr>
          <w:sz w:val="28"/>
          <w:szCs w:val="28"/>
        </w:rPr>
        <w:t>Положение о межбюджетных отношениях в Сортавальском муниципальном районе, утвержденное решением Совета Сортавальского муниципального района от 30.11.2017 года №302</w:t>
      </w:r>
      <w:r w:rsidR="0059644E">
        <w:rPr>
          <w:sz w:val="28"/>
          <w:szCs w:val="28"/>
        </w:rPr>
        <w:t>»</w:t>
      </w:r>
      <w:r w:rsidR="00210FD1">
        <w:rPr>
          <w:sz w:val="28"/>
          <w:szCs w:val="28"/>
        </w:rPr>
        <w:t>.</w:t>
      </w:r>
    </w:p>
    <w:p w:rsidR="0087376A" w:rsidRDefault="0087376A" w:rsidP="0046554B">
      <w:pPr>
        <w:jc w:val="both"/>
        <w:rPr>
          <w:bCs/>
          <w:sz w:val="28"/>
          <w:szCs w:val="28"/>
        </w:rPr>
      </w:pPr>
    </w:p>
    <w:p w:rsidR="0087376A" w:rsidRDefault="0087376A" w:rsidP="0046554B">
      <w:pPr>
        <w:jc w:val="both"/>
        <w:rPr>
          <w:bCs/>
          <w:sz w:val="28"/>
          <w:szCs w:val="28"/>
        </w:rPr>
      </w:pPr>
    </w:p>
    <w:p w:rsidR="00EE60D6" w:rsidRPr="00A07288" w:rsidRDefault="00EE60D6" w:rsidP="0046554B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 xml:space="preserve">Председатель </w:t>
      </w:r>
    </w:p>
    <w:p w:rsidR="00EE60D6" w:rsidRPr="00A07288" w:rsidRDefault="00EE60D6" w:rsidP="0046554B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>Контрольно-счетн</w:t>
      </w:r>
      <w:r w:rsidR="00AD29CA">
        <w:rPr>
          <w:bCs/>
          <w:sz w:val="28"/>
          <w:szCs w:val="28"/>
        </w:rPr>
        <w:t>ого</w:t>
      </w:r>
      <w:r w:rsidRPr="00A07288">
        <w:rPr>
          <w:bCs/>
          <w:sz w:val="28"/>
          <w:szCs w:val="28"/>
        </w:rPr>
        <w:t xml:space="preserve"> комитета</w:t>
      </w:r>
    </w:p>
    <w:p w:rsidR="00E82851" w:rsidRPr="0032078F" w:rsidRDefault="00EE60D6" w:rsidP="00AD29CA">
      <w:pPr>
        <w:jc w:val="both"/>
        <w:rPr>
          <w:sz w:val="28"/>
          <w:szCs w:val="28"/>
        </w:rPr>
      </w:pPr>
      <w:r w:rsidRPr="00A07288">
        <w:rPr>
          <w:bCs/>
          <w:sz w:val="28"/>
          <w:szCs w:val="28"/>
        </w:rPr>
        <w:t xml:space="preserve">Сортавальского муниципального района                  </w:t>
      </w:r>
      <w:r w:rsidR="00A07288">
        <w:rPr>
          <w:bCs/>
          <w:sz w:val="28"/>
          <w:szCs w:val="28"/>
        </w:rPr>
        <w:tab/>
      </w:r>
      <w:r w:rsidRPr="00A07288">
        <w:rPr>
          <w:bCs/>
          <w:sz w:val="28"/>
          <w:szCs w:val="28"/>
        </w:rPr>
        <w:tab/>
      </w:r>
      <w:r w:rsidR="00A118C6">
        <w:rPr>
          <w:bCs/>
          <w:sz w:val="28"/>
          <w:szCs w:val="28"/>
        </w:rPr>
        <w:t xml:space="preserve">    </w:t>
      </w:r>
      <w:r w:rsidRPr="00A07288">
        <w:rPr>
          <w:bCs/>
          <w:sz w:val="28"/>
          <w:szCs w:val="28"/>
        </w:rPr>
        <w:t>Н.А. Астафьева</w:t>
      </w:r>
      <w:bookmarkStart w:id="0" w:name="_GoBack"/>
      <w:bookmarkEnd w:id="0"/>
    </w:p>
    <w:sectPr w:rsidR="00E82851" w:rsidRPr="0032078F" w:rsidSect="004176C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6D" w:rsidRDefault="0005466D" w:rsidP="004436D2">
      <w:r>
        <w:separator/>
      </w:r>
    </w:p>
  </w:endnote>
  <w:endnote w:type="continuationSeparator" w:id="0">
    <w:p w:rsidR="0005466D" w:rsidRDefault="0005466D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6D" w:rsidRDefault="0005466D" w:rsidP="004436D2">
      <w:r>
        <w:separator/>
      </w:r>
    </w:p>
  </w:footnote>
  <w:footnote w:type="continuationSeparator" w:id="0">
    <w:p w:rsidR="0005466D" w:rsidRDefault="0005466D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F422B">
      <w:rPr>
        <w:noProof/>
      </w:rPr>
      <w:t>3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D2"/>
    <w:multiLevelType w:val="hybridMultilevel"/>
    <w:tmpl w:val="FDA4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202DD"/>
    <w:multiLevelType w:val="hybridMultilevel"/>
    <w:tmpl w:val="06F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0E47"/>
    <w:multiLevelType w:val="hybridMultilevel"/>
    <w:tmpl w:val="4EDA6016"/>
    <w:lvl w:ilvl="0" w:tplc="06E82D4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9320F6"/>
    <w:multiLevelType w:val="hybridMultilevel"/>
    <w:tmpl w:val="82AA2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D9779A"/>
    <w:multiLevelType w:val="hybridMultilevel"/>
    <w:tmpl w:val="5380E2A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4774E03"/>
    <w:multiLevelType w:val="hybridMultilevel"/>
    <w:tmpl w:val="E10645B8"/>
    <w:lvl w:ilvl="0" w:tplc="D8A60B7C">
      <w:start w:val="1"/>
      <w:numFmt w:val="decimal"/>
      <w:lvlText w:val="%1)"/>
      <w:lvlJc w:val="left"/>
      <w:pPr>
        <w:ind w:left="644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C10B39"/>
    <w:multiLevelType w:val="hybridMultilevel"/>
    <w:tmpl w:val="FA52E73E"/>
    <w:lvl w:ilvl="0" w:tplc="39A4AB0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A455C"/>
    <w:multiLevelType w:val="hybridMultilevel"/>
    <w:tmpl w:val="EB60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97710"/>
    <w:multiLevelType w:val="hybridMultilevel"/>
    <w:tmpl w:val="EFEE469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4172727C"/>
    <w:multiLevelType w:val="hybridMultilevel"/>
    <w:tmpl w:val="85B4B00E"/>
    <w:lvl w:ilvl="0" w:tplc="A3A0D3DE">
      <w:start w:val="1"/>
      <w:numFmt w:val="decimal"/>
      <w:lvlText w:val="%1."/>
      <w:lvlJc w:val="left"/>
      <w:pPr>
        <w:ind w:left="1776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>
    <w:nsid w:val="5421355B"/>
    <w:multiLevelType w:val="hybridMultilevel"/>
    <w:tmpl w:val="735E5408"/>
    <w:lvl w:ilvl="0" w:tplc="265030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8515850"/>
    <w:multiLevelType w:val="hybridMultilevel"/>
    <w:tmpl w:val="1B0C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E1D8E"/>
    <w:multiLevelType w:val="hybridMultilevel"/>
    <w:tmpl w:val="04A0C1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1F115D"/>
    <w:multiLevelType w:val="hybridMultilevel"/>
    <w:tmpl w:val="1B76FE52"/>
    <w:lvl w:ilvl="0" w:tplc="B9FEC01A">
      <w:start w:val="1"/>
      <w:numFmt w:val="decimal"/>
      <w:lvlText w:val="%1)"/>
      <w:lvlJc w:val="left"/>
      <w:pPr>
        <w:ind w:left="1004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EA57562"/>
    <w:multiLevelType w:val="hybridMultilevel"/>
    <w:tmpl w:val="E8768934"/>
    <w:lvl w:ilvl="0" w:tplc="FC8403D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4A35D2"/>
    <w:multiLevelType w:val="hybridMultilevel"/>
    <w:tmpl w:val="6536622E"/>
    <w:lvl w:ilvl="0" w:tplc="898AF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" w:hanging="360"/>
      </w:pPr>
    </w:lvl>
    <w:lvl w:ilvl="2" w:tplc="0419001B" w:tentative="1">
      <w:start w:val="1"/>
      <w:numFmt w:val="lowerRoman"/>
      <w:lvlText w:val="%3."/>
      <w:lvlJc w:val="right"/>
      <w:pPr>
        <w:ind w:left="1431" w:hanging="180"/>
      </w:pPr>
    </w:lvl>
    <w:lvl w:ilvl="3" w:tplc="0419000F" w:tentative="1">
      <w:start w:val="1"/>
      <w:numFmt w:val="decimal"/>
      <w:lvlText w:val="%4."/>
      <w:lvlJc w:val="left"/>
      <w:pPr>
        <w:ind w:left="2151" w:hanging="360"/>
      </w:pPr>
    </w:lvl>
    <w:lvl w:ilvl="4" w:tplc="04190019" w:tentative="1">
      <w:start w:val="1"/>
      <w:numFmt w:val="lowerLetter"/>
      <w:lvlText w:val="%5."/>
      <w:lvlJc w:val="left"/>
      <w:pPr>
        <w:ind w:left="2871" w:hanging="360"/>
      </w:pPr>
    </w:lvl>
    <w:lvl w:ilvl="5" w:tplc="0419001B" w:tentative="1">
      <w:start w:val="1"/>
      <w:numFmt w:val="lowerRoman"/>
      <w:lvlText w:val="%6."/>
      <w:lvlJc w:val="right"/>
      <w:pPr>
        <w:ind w:left="3591" w:hanging="180"/>
      </w:pPr>
    </w:lvl>
    <w:lvl w:ilvl="6" w:tplc="0419000F" w:tentative="1">
      <w:start w:val="1"/>
      <w:numFmt w:val="decimal"/>
      <w:lvlText w:val="%7."/>
      <w:lvlJc w:val="left"/>
      <w:pPr>
        <w:ind w:left="4311" w:hanging="360"/>
      </w:pPr>
    </w:lvl>
    <w:lvl w:ilvl="7" w:tplc="04190019" w:tentative="1">
      <w:start w:val="1"/>
      <w:numFmt w:val="lowerLetter"/>
      <w:lvlText w:val="%8."/>
      <w:lvlJc w:val="left"/>
      <w:pPr>
        <w:ind w:left="5031" w:hanging="360"/>
      </w:pPr>
    </w:lvl>
    <w:lvl w:ilvl="8" w:tplc="041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18">
    <w:nsid w:val="73F84878"/>
    <w:multiLevelType w:val="hybridMultilevel"/>
    <w:tmpl w:val="CA001BC8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9">
    <w:nsid w:val="7F9845AF"/>
    <w:multiLevelType w:val="hybridMultilevel"/>
    <w:tmpl w:val="D0AE4056"/>
    <w:lvl w:ilvl="0" w:tplc="BE1A5F8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9"/>
  </w:num>
  <w:num w:numId="5">
    <w:abstractNumId w:val="15"/>
  </w:num>
  <w:num w:numId="6">
    <w:abstractNumId w:val="17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19"/>
  </w:num>
  <w:num w:numId="12">
    <w:abstractNumId w:val="18"/>
  </w:num>
  <w:num w:numId="13">
    <w:abstractNumId w:val="4"/>
  </w:num>
  <w:num w:numId="14">
    <w:abstractNumId w:val="3"/>
  </w:num>
  <w:num w:numId="15">
    <w:abstractNumId w:val="8"/>
  </w:num>
  <w:num w:numId="16">
    <w:abstractNumId w:val="7"/>
  </w:num>
  <w:num w:numId="17">
    <w:abstractNumId w:val="1"/>
  </w:num>
  <w:num w:numId="18">
    <w:abstractNumId w:val="2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00"/>
    <w:rsid w:val="000014C7"/>
    <w:rsid w:val="000073AC"/>
    <w:rsid w:val="00007C23"/>
    <w:rsid w:val="00024CC8"/>
    <w:rsid w:val="00030739"/>
    <w:rsid w:val="00031E13"/>
    <w:rsid w:val="000356D2"/>
    <w:rsid w:val="00044F72"/>
    <w:rsid w:val="0005244D"/>
    <w:rsid w:val="0005466D"/>
    <w:rsid w:val="000547C8"/>
    <w:rsid w:val="00066583"/>
    <w:rsid w:val="000768A0"/>
    <w:rsid w:val="000A0251"/>
    <w:rsid w:val="000A043F"/>
    <w:rsid w:val="000A12D0"/>
    <w:rsid w:val="000A3DFF"/>
    <w:rsid w:val="000A5478"/>
    <w:rsid w:val="000C10E9"/>
    <w:rsid w:val="000D183B"/>
    <w:rsid w:val="000F2055"/>
    <w:rsid w:val="000F37C9"/>
    <w:rsid w:val="000F7541"/>
    <w:rsid w:val="00120730"/>
    <w:rsid w:val="001225C3"/>
    <w:rsid w:val="00124832"/>
    <w:rsid w:val="001355C4"/>
    <w:rsid w:val="00146172"/>
    <w:rsid w:val="00150383"/>
    <w:rsid w:val="00153960"/>
    <w:rsid w:val="00156963"/>
    <w:rsid w:val="00160177"/>
    <w:rsid w:val="00163586"/>
    <w:rsid w:val="001856A5"/>
    <w:rsid w:val="00187A9B"/>
    <w:rsid w:val="00191EF6"/>
    <w:rsid w:val="001A000B"/>
    <w:rsid w:val="001B6A0D"/>
    <w:rsid w:val="001F422B"/>
    <w:rsid w:val="001F5193"/>
    <w:rsid w:val="0020224C"/>
    <w:rsid w:val="00203B0A"/>
    <w:rsid w:val="00210FD1"/>
    <w:rsid w:val="00215B05"/>
    <w:rsid w:val="002179CE"/>
    <w:rsid w:val="00221B4B"/>
    <w:rsid w:val="00224660"/>
    <w:rsid w:val="00230B5F"/>
    <w:rsid w:val="00236C81"/>
    <w:rsid w:val="002441C4"/>
    <w:rsid w:val="00261481"/>
    <w:rsid w:val="002621C9"/>
    <w:rsid w:val="002652B3"/>
    <w:rsid w:val="00276E95"/>
    <w:rsid w:val="002819B1"/>
    <w:rsid w:val="00284823"/>
    <w:rsid w:val="00285BC0"/>
    <w:rsid w:val="002927AC"/>
    <w:rsid w:val="002A3009"/>
    <w:rsid w:val="002B190A"/>
    <w:rsid w:val="002C2DED"/>
    <w:rsid w:val="002C3D5B"/>
    <w:rsid w:val="002E2A1C"/>
    <w:rsid w:val="002E4B48"/>
    <w:rsid w:val="002F3A9D"/>
    <w:rsid w:val="002F3AAE"/>
    <w:rsid w:val="00300900"/>
    <w:rsid w:val="003020AF"/>
    <w:rsid w:val="0031428C"/>
    <w:rsid w:val="0032078F"/>
    <w:rsid w:val="00324B3D"/>
    <w:rsid w:val="00334089"/>
    <w:rsid w:val="00337393"/>
    <w:rsid w:val="0034516F"/>
    <w:rsid w:val="00354CFF"/>
    <w:rsid w:val="003646D4"/>
    <w:rsid w:val="00372707"/>
    <w:rsid w:val="0037564F"/>
    <w:rsid w:val="003842FC"/>
    <w:rsid w:val="003908F0"/>
    <w:rsid w:val="003B2BD4"/>
    <w:rsid w:val="003B35AC"/>
    <w:rsid w:val="004014EC"/>
    <w:rsid w:val="0040156F"/>
    <w:rsid w:val="004046AC"/>
    <w:rsid w:val="00407966"/>
    <w:rsid w:val="00410362"/>
    <w:rsid w:val="004176C7"/>
    <w:rsid w:val="0041787E"/>
    <w:rsid w:val="00426678"/>
    <w:rsid w:val="004436D2"/>
    <w:rsid w:val="0046554B"/>
    <w:rsid w:val="00467831"/>
    <w:rsid w:val="00474B5E"/>
    <w:rsid w:val="00484E08"/>
    <w:rsid w:val="00491BB5"/>
    <w:rsid w:val="00495190"/>
    <w:rsid w:val="004C0102"/>
    <w:rsid w:val="004D3970"/>
    <w:rsid w:val="004D3B8D"/>
    <w:rsid w:val="00512705"/>
    <w:rsid w:val="00531724"/>
    <w:rsid w:val="00532143"/>
    <w:rsid w:val="0055099F"/>
    <w:rsid w:val="00554D4B"/>
    <w:rsid w:val="0055570F"/>
    <w:rsid w:val="005561F0"/>
    <w:rsid w:val="00581B33"/>
    <w:rsid w:val="00585DE1"/>
    <w:rsid w:val="0059644E"/>
    <w:rsid w:val="005967AE"/>
    <w:rsid w:val="005A1D3B"/>
    <w:rsid w:val="005B4CB4"/>
    <w:rsid w:val="005D0A1F"/>
    <w:rsid w:val="005D4588"/>
    <w:rsid w:val="005E3CDD"/>
    <w:rsid w:val="00621A3B"/>
    <w:rsid w:val="0062266F"/>
    <w:rsid w:val="0062430B"/>
    <w:rsid w:val="006254DF"/>
    <w:rsid w:val="006307C0"/>
    <w:rsid w:val="006365FB"/>
    <w:rsid w:val="0064059F"/>
    <w:rsid w:val="00662981"/>
    <w:rsid w:val="006807BF"/>
    <w:rsid w:val="00694F9E"/>
    <w:rsid w:val="006A3055"/>
    <w:rsid w:val="006A7DE8"/>
    <w:rsid w:val="006B3A56"/>
    <w:rsid w:val="006C1B75"/>
    <w:rsid w:val="006C459A"/>
    <w:rsid w:val="006E2059"/>
    <w:rsid w:val="006E4B30"/>
    <w:rsid w:val="006F0694"/>
    <w:rsid w:val="006F0F60"/>
    <w:rsid w:val="006F18DF"/>
    <w:rsid w:val="00700340"/>
    <w:rsid w:val="00703A50"/>
    <w:rsid w:val="00706922"/>
    <w:rsid w:val="00707E31"/>
    <w:rsid w:val="0072731D"/>
    <w:rsid w:val="00736E18"/>
    <w:rsid w:val="00737469"/>
    <w:rsid w:val="00753403"/>
    <w:rsid w:val="00755C72"/>
    <w:rsid w:val="00785332"/>
    <w:rsid w:val="007971AF"/>
    <w:rsid w:val="007A1035"/>
    <w:rsid w:val="007A6DF4"/>
    <w:rsid w:val="007C469D"/>
    <w:rsid w:val="007C7557"/>
    <w:rsid w:val="007D64E8"/>
    <w:rsid w:val="007E2DF6"/>
    <w:rsid w:val="007F0C73"/>
    <w:rsid w:val="007F30D7"/>
    <w:rsid w:val="007F6D12"/>
    <w:rsid w:val="00800B8A"/>
    <w:rsid w:val="0080168A"/>
    <w:rsid w:val="00810AD8"/>
    <w:rsid w:val="0081471A"/>
    <w:rsid w:val="00824830"/>
    <w:rsid w:val="00824C42"/>
    <w:rsid w:val="00855F44"/>
    <w:rsid w:val="00867BA0"/>
    <w:rsid w:val="0087376A"/>
    <w:rsid w:val="008773CB"/>
    <w:rsid w:val="008834F4"/>
    <w:rsid w:val="0088608B"/>
    <w:rsid w:val="0089229B"/>
    <w:rsid w:val="00893F47"/>
    <w:rsid w:val="008A4C62"/>
    <w:rsid w:val="008A6990"/>
    <w:rsid w:val="008B577E"/>
    <w:rsid w:val="008C20D9"/>
    <w:rsid w:val="008C37F6"/>
    <w:rsid w:val="008C708C"/>
    <w:rsid w:val="008C72F7"/>
    <w:rsid w:val="008E1FAF"/>
    <w:rsid w:val="008E6FBD"/>
    <w:rsid w:val="008F192B"/>
    <w:rsid w:val="008F69DB"/>
    <w:rsid w:val="00906BEA"/>
    <w:rsid w:val="00915ADD"/>
    <w:rsid w:val="0093100A"/>
    <w:rsid w:val="00942ED2"/>
    <w:rsid w:val="00951B51"/>
    <w:rsid w:val="00952054"/>
    <w:rsid w:val="00967892"/>
    <w:rsid w:val="009725B6"/>
    <w:rsid w:val="00976990"/>
    <w:rsid w:val="009836EF"/>
    <w:rsid w:val="00983CB8"/>
    <w:rsid w:val="009A6B9A"/>
    <w:rsid w:val="009B3DF7"/>
    <w:rsid w:val="009B4335"/>
    <w:rsid w:val="009B66EB"/>
    <w:rsid w:val="009C5CA2"/>
    <w:rsid w:val="009D2B4F"/>
    <w:rsid w:val="009D6F13"/>
    <w:rsid w:val="009E3573"/>
    <w:rsid w:val="009E48E1"/>
    <w:rsid w:val="00A07288"/>
    <w:rsid w:val="00A118C6"/>
    <w:rsid w:val="00A131BA"/>
    <w:rsid w:val="00A31E82"/>
    <w:rsid w:val="00A40301"/>
    <w:rsid w:val="00A46517"/>
    <w:rsid w:val="00A54674"/>
    <w:rsid w:val="00A65C86"/>
    <w:rsid w:val="00A66343"/>
    <w:rsid w:val="00A77A08"/>
    <w:rsid w:val="00A8176F"/>
    <w:rsid w:val="00A90F3B"/>
    <w:rsid w:val="00A94631"/>
    <w:rsid w:val="00AA2607"/>
    <w:rsid w:val="00AA629B"/>
    <w:rsid w:val="00AB131D"/>
    <w:rsid w:val="00AC36D8"/>
    <w:rsid w:val="00AD29CA"/>
    <w:rsid w:val="00AE3C36"/>
    <w:rsid w:val="00AF1C87"/>
    <w:rsid w:val="00B05F8E"/>
    <w:rsid w:val="00B2777E"/>
    <w:rsid w:val="00B27810"/>
    <w:rsid w:val="00B31539"/>
    <w:rsid w:val="00B337F2"/>
    <w:rsid w:val="00B3679B"/>
    <w:rsid w:val="00B40DAB"/>
    <w:rsid w:val="00B5688A"/>
    <w:rsid w:val="00B63CD3"/>
    <w:rsid w:val="00B643C8"/>
    <w:rsid w:val="00B65FC6"/>
    <w:rsid w:val="00B66208"/>
    <w:rsid w:val="00B77673"/>
    <w:rsid w:val="00B84847"/>
    <w:rsid w:val="00BA5D3D"/>
    <w:rsid w:val="00BB4FFC"/>
    <w:rsid w:val="00BB71CA"/>
    <w:rsid w:val="00BC3984"/>
    <w:rsid w:val="00BD3449"/>
    <w:rsid w:val="00BD3F63"/>
    <w:rsid w:val="00BE1406"/>
    <w:rsid w:val="00BF0F16"/>
    <w:rsid w:val="00BF6621"/>
    <w:rsid w:val="00C16618"/>
    <w:rsid w:val="00C17989"/>
    <w:rsid w:val="00C21547"/>
    <w:rsid w:val="00C24E76"/>
    <w:rsid w:val="00C3777A"/>
    <w:rsid w:val="00C37F0F"/>
    <w:rsid w:val="00C53DB4"/>
    <w:rsid w:val="00C57F92"/>
    <w:rsid w:val="00C60698"/>
    <w:rsid w:val="00C758B2"/>
    <w:rsid w:val="00C81A73"/>
    <w:rsid w:val="00C851E6"/>
    <w:rsid w:val="00C96B07"/>
    <w:rsid w:val="00CA4377"/>
    <w:rsid w:val="00CB10E5"/>
    <w:rsid w:val="00CC7811"/>
    <w:rsid w:val="00CE5264"/>
    <w:rsid w:val="00D012C3"/>
    <w:rsid w:val="00D04367"/>
    <w:rsid w:val="00D04D1F"/>
    <w:rsid w:val="00D21AC3"/>
    <w:rsid w:val="00D27DF1"/>
    <w:rsid w:val="00D44AE0"/>
    <w:rsid w:val="00D61490"/>
    <w:rsid w:val="00D653F3"/>
    <w:rsid w:val="00D665C5"/>
    <w:rsid w:val="00D758A9"/>
    <w:rsid w:val="00D75DCE"/>
    <w:rsid w:val="00D76E79"/>
    <w:rsid w:val="00D840A9"/>
    <w:rsid w:val="00D917D8"/>
    <w:rsid w:val="00DA3691"/>
    <w:rsid w:val="00DB102C"/>
    <w:rsid w:val="00DB2614"/>
    <w:rsid w:val="00DE44E1"/>
    <w:rsid w:val="00DE72C1"/>
    <w:rsid w:val="00DF10E8"/>
    <w:rsid w:val="00DF5AD5"/>
    <w:rsid w:val="00E05FFF"/>
    <w:rsid w:val="00E06032"/>
    <w:rsid w:val="00E07C46"/>
    <w:rsid w:val="00E33232"/>
    <w:rsid w:val="00E33F2F"/>
    <w:rsid w:val="00E37298"/>
    <w:rsid w:val="00E60370"/>
    <w:rsid w:val="00E638EA"/>
    <w:rsid w:val="00E74110"/>
    <w:rsid w:val="00E82851"/>
    <w:rsid w:val="00E957C7"/>
    <w:rsid w:val="00EA12D7"/>
    <w:rsid w:val="00EB0520"/>
    <w:rsid w:val="00ED381D"/>
    <w:rsid w:val="00EE1DFF"/>
    <w:rsid w:val="00EE5185"/>
    <w:rsid w:val="00EE60D6"/>
    <w:rsid w:val="00EF7FBA"/>
    <w:rsid w:val="00F36C98"/>
    <w:rsid w:val="00F40EAA"/>
    <w:rsid w:val="00F43D56"/>
    <w:rsid w:val="00F67FA7"/>
    <w:rsid w:val="00F80D88"/>
    <w:rsid w:val="00F97B9E"/>
    <w:rsid w:val="00FB7FDC"/>
    <w:rsid w:val="00FC2ABF"/>
    <w:rsid w:val="00FC6671"/>
    <w:rsid w:val="00FC7EFD"/>
    <w:rsid w:val="00FD1E4D"/>
    <w:rsid w:val="00FD217B"/>
    <w:rsid w:val="00FD2923"/>
    <w:rsid w:val="00FD3529"/>
    <w:rsid w:val="00FE2478"/>
    <w:rsid w:val="00FF0711"/>
    <w:rsid w:val="00FF5235"/>
    <w:rsid w:val="00FF6F7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46554B"/>
    <w:pPr>
      <w:jc w:val="both"/>
    </w:pPr>
    <w:rPr>
      <w:rFonts w:ascii="Times New Roman" w:eastAsia="Times New Roman" w:hAnsi="Times New Roman"/>
      <w:sz w:val="26"/>
      <w:lang w:eastAsia="ru-RU"/>
    </w:rPr>
  </w:style>
  <w:style w:type="paragraph" w:styleId="af0">
    <w:name w:val="List Paragraph"/>
    <w:basedOn w:val="a"/>
    <w:uiPriority w:val="34"/>
    <w:qFormat/>
    <w:rsid w:val="00700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0">
    <w:name w:val="s_10"/>
    <w:rsid w:val="00224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46554B"/>
    <w:pPr>
      <w:jc w:val="both"/>
    </w:pPr>
    <w:rPr>
      <w:rFonts w:ascii="Times New Roman" w:eastAsia="Times New Roman" w:hAnsi="Times New Roman"/>
      <w:sz w:val="26"/>
      <w:lang w:eastAsia="ru-RU"/>
    </w:rPr>
  </w:style>
  <w:style w:type="paragraph" w:styleId="af0">
    <w:name w:val="List Paragraph"/>
    <w:basedOn w:val="a"/>
    <w:uiPriority w:val="34"/>
    <w:qFormat/>
    <w:rsid w:val="00700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0">
    <w:name w:val="s_10"/>
    <w:rsid w:val="0022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48DE-640C-454E-AA94-E5F48867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user031</cp:lastModifiedBy>
  <cp:revision>6</cp:revision>
  <cp:lastPrinted>2024-02-26T13:31:00Z</cp:lastPrinted>
  <dcterms:created xsi:type="dcterms:W3CDTF">2023-10-24T06:43:00Z</dcterms:created>
  <dcterms:modified xsi:type="dcterms:W3CDTF">2024-02-26T13:31:00Z</dcterms:modified>
</cp:coreProperties>
</file>