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E6" w:rsidRDefault="005B4BE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8pt;width:55.35pt;height:1in;z-index:251658240" o:allowincell="f">
            <v:imagedata r:id="rId6" o:title=""/>
            <w10:wrap type="topAndBottom"/>
          </v:shape>
          <o:OLEObject Type="Embed" ProgID="Unknown" ShapeID="_x0000_s1026" DrawAspect="Content" ObjectID="_1465716486" r:id="rId7"/>
        </w:pict>
      </w:r>
    </w:p>
    <w:p w:rsidR="005B4BE6" w:rsidRDefault="005B4BE6" w:rsidP="005B4BE6">
      <w:pPr>
        <w:pStyle w:val="4"/>
        <w:tabs>
          <w:tab w:val="left" w:pos="6521"/>
        </w:tabs>
        <w:ind w:left="0" w:firstLine="0"/>
        <w:jc w:val="center"/>
      </w:pPr>
    </w:p>
    <w:p w:rsidR="005B4BE6" w:rsidRDefault="005B4BE6" w:rsidP="005B4BE6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5B4BE6" w:rsidRDefault="005B4BE6" w:rsidP="005B4BE6">
      <w:pPr>
        <w:jc w:val="center"/>
      </w:pPr>
    </w:p>
    <w:p w:rsidR="005B4BE6" w:rsidRDefault="005B4BE6" w:rsidP="005B4B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5B4BE6" w:rsidRDefault="005B4BE6" w:rsidP="005B4B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5B4BE6" w:rsidRDefault="005B4BE6" w:rsidP="005B4BE6">
      <w:pPr>
        <w:jc w:val="center"/>
        <w:rPr>
          <w:b/>
          <w:sz w:val="32"/>
          <w:szCs w:val="32"/>
        </w:rPr>
      </w:pPr>
    </w:p>
    <w:p w:rsidR="00231484" w:rsidRDefault="005B4BE6" w:rsidP="005B4BE6">
      <w:pPr>
        <w:jc w:val="center"/>
        <w:rPr>
          <w:b/>
          <w:sz w:val="32"/>
          <w:szCs w:val="32"/>
        </w:rPr>
      </w:pPr>
      <w:r w:rsidRPr="005B4BE6">
        <w:rPr>
          <w:b/>
          <w:sz w:val="32"/>
          <w:szCs w:val="32"/>
        </w:rPr>
        <w:t>ПРИКАЗ</w:t>
      </w:r>
    </w:p>
    <w:p w:rsidR="005B4BE6" w:rsidRDefault="005B4BE6" w:rsidP="005B4BE6">
      <w:pPr>
        <w:rPr>
          <w:b/>
          <w:sz w:val="32"/>
          <w:szCs w:val="32"/>
        </w:rPr>
      </w:pPr>
    </w:p>
    <w:p w:rsidR="005B4BE6" w:rsidRDefault="005B4BE6" w:rsidP="005B4BE6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  «</w:t>
      </w:r>
      <w:r w:rsidR="00541C21" w:rsidRPr="00541C21">
        <w:rPr>
          <w:b/>
          <w:sz w:val="32"/>
          <w:szCs w:val="32"/>
          <w:u w:val="single"/>
        </w:rPr>
        <w:t>23</w:t>
      </w:r>
      <w:r>
        <w:rPr>
          <w:b/>
          <w:sz w:val="32"/>
          <w:szCs w:val="32"/>
        </w:rPr>
        <w:t>»</w:t>
      </w:r>
      <w:r w:rsidR="00541C21">
        <w:rPr>
          <w:b/>
          <w:sz w:val="32"/>
          <w:szCs w:val="32"/>
        </w:rPr>
        <w:t xml:space="preserve"> </w:t>
      </w:r>
      <w:r w:rsidR="00541C21" w:rsidRPr="00541C21">
        <w:rPr>
          <w:b/>
          <w:sz w:val="32"/>
          <w:szCs w:val="32"/>
          <w:u w:val="single"/>
        </w:rPr>
        <w:t>июня</w:t>
      </w:r>
      <w:r w:rsidR="00541C2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</w:t>
      </w:r>
      <w:r w:rsidRPr="00541C21">
        <w:rPr>
          <w:b/>
          <w:sz w:val="32"/>
          <w:szCs w:val="32"/>
          <w:u w:val="single"/>
        </w:rPr>
        <w:t>14</w:t>
      </w:r>
      <w:r>
        <w:rPr>
          <w:b/>
          <w:sz w:val="32"/>
          <w:szCs w:val="32"/>
        </w:rPr>
        <w:t>г.                                           №</w:t>
      </w:r>
      <w:r w:rsidR="00541C21" w:rsidRPr="00541C21">
        <w:rPr>
          <w:b/>
          <w:sz w:val="32"/>
          <w:szCs w:val="32"/>
          <w:u w:val="single"/>
        </w:rPr>
        <w:t>14</w:t>
      </w:r>
    </w:p>
    <w:p w:rsidR="005B4BE6" w:rsidRDefault="005B4BE6" w:rsidP="005B4BE6">
      <w:pPr>
        <w:rPr>
          <w:b/>
          <w:sz w:val="32"/>
          <w:szCs w:val="32"/>
        </w:rPr>
      </w:pPr>
    </w:p>
    <w:p w:rsidR="005B4BE6" w:rsidRDefault="005B4BE6" w:rsidP="005B4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 План работы Контрольно-счетного комитета Сортавальского муниципального района на 2014 год</w:t>
      </w:r>
    </w:p>
    <w:p w:rsidR="005B4BE6" w:rsidRDefault="005B4BE6" w:rsidP="005B4BE6">
      <w:pPr>
        <w:jc w:val="both"/>
        <w:rPr>
          <w:sz w:val="28"/>
          <w:szCs w:val="28"/>
        </w:rPr>
      </w:pPr>
    </w:p>
    <w:p w:rsidR="005B4BE6" w:rsidRDefault="005B4BE6" w:rsidP="005B4BE6">
      <w:pPr>
        <w:jc w:val="both"/>
        <w:rPr>
          <w:sz w:val="28"/>
          <w:szCs w:val="28"/>
        </w:rPr>
      </w:pPr>
    </w:p>
    <w:p w:rsidR="005B4BE6" w:rsidRDefault="005B4BE6" w:rsidP="005B4BE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заключением Соглашений о передаче полномочий контрольно-счетных органов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городских поселений по осуществлению внешнего муниципального финансового контроля Контрольно-счетному комитету Сортавальского муниципального района.</w:t>
      </w:r>
    </w:p>
    <w:p w:rsidR="005B4BE6" w:rsidRDefault="005B4BE6" w:rsidP="005B4BE6">
      <w:pPr>
        <w:pStyle w:val="a3"/>
        <w:numPr>
          <w:ilvl w:val="0"/>
          <w:numId w:val="1"/>
        </w:numPr>
        <w:ind w:left="567" w:firstLine="113"/>
        <w:jc w:val="both"/>
        <w:rPr>
          <w:sz w:val="28"/>
          <w:szCs w:val="28"/>
        </w:rPr>
      </w:pPr>
      <w:r>
        <w:rPr>
          <w:sz w:val="28"/>
          <w:szCs w:val="28"/>
        </w:rPr>
        <w:t>Внести дополнения в План работы Контрольно-счетного комитета Сортавальского муниципального района на 2014 год, утвержденный приказом Контрольно-счетного комитета Сортавальского муниципального района от 31.03.2014 года №4 (далее по тексту План работы)</w:t>
      </w:r>
      <w:r w:rsidR="00DE0E5E">
        <w:rPr>
          <w:sz w:val="28"/>
          <w:szCs w:val="28"/>
        </w:rPr>
        <w:t>, следующего содержания:</w:t>
      </w:r>
    </w:p>
    <w:p w:rsidR="00DE0E5E" w:rsidRDefault="00DE0E5E" w:rsidP="00DE0E5E">
      <w:pPr>
        <w:pStyle w:val="a3"/>
        <w:numPr>
          <w:ilvl w:val="0"/>
          <w:numId w:val="2"/>
        </w:numPr>
        <w:ind w:hanging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Плана работы дополнить подпунктами следующего содержания: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05"/>
        <w:gridCol w:w="2315"/>
        <w:gridCol w:w="1936"/>
        <w:gridCol w:w="2140"/>
      </w:tblGrid>
      <w:tr w:rsidR="00F57DB9" w:rsidTr="00C27436">
        <w:tc>
          <w:tcPr>
            <w:tcW w:w="675" w:type="dxa"/>
          </w:tcPr>
          <w:p w:rsidR="00F57DB9" w:rsidRPr="00C669F5" w:rsidRDefault="00F57DB9" w:rsidP="00F57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05" w:type="dxa"/>
          </w:tcPr>
          <w:p w:rsidR="00F57DB9" w:rsidRPr="004626C5" w:rsidRDefault="00F57DB9" w:rsidP="00F57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отчета об исполнении бюджета </w:t>
            </w:r>
            <w:proofErr w:type="spellStart"/>
            <w:r>
              <w:rPr>
                <w:sz w:val="28"/>
                <w:szCs w:val="28"/>
              </w:rPr>
              <w:t>Кааламского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за </w:t>
            </w:r>
            <w:r>
              <w:rPr>
                <w:sz w:val="28"/>
                <w:szCs w:val="28"/>
              </w:rPr>
              <w:t xml:space="preserve"> 6 месяцев 2014 года</w:t>
            </w:r>
          </w:p>
        </w:tc>
        <w:tc>
          <w:tcPr>
            <w:tcW w:w="2315" w:type="dxa"/>
          </w:tcPr>
          <w:p w:rsidR="00F57DB9" w:rsidRPr="004626C5" w:rsidRDefault="00F57DB9" w:rsidP="00F57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4626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F57DB9" w:rsidRPr="0094025F" w:rsidRDefault="00F57DB9" w:rsidP="00C274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Порожская</w:t>
            </w:r>
            <w:proofErr w:type="spellEnd"/>
            <w:r>
              <w:rPr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F57DB9" w:rsidRDefault="00F57DB9" w:rsidP="00C2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1 п</w:t>
            </w:r>
            <w:r w:rsidRPr="004626C5">
              <w:rPr>
                <w:sz w:val="28"/>
                <w:szCs w:val="28"/>
              </w:rPr>
              <w:t>.7.1.</w:t>
            </w:r>
            <w:r>
              <w:rPr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F57DB9" w:rsidTr="00C27436">
        <w:tc>
          <w:tcPr>
            <w:tcW w:w="675" w:type="dxa"/>
          </w:tcPr>
          <w:p w:rsidR="00F57DB9" w:rsidRPr="00C669F5" w:rsidRDefault="00F57DB9" w:rsidP="00F57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05" w:type="dxa"/>
          </w:tcPr>
          <w:p w:rsidR="00F57DB9" w:rsidRPr="004626C5" w:rsidRDefault="00F57DB9" w:rsidP="00F57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отчета об исполнении бюджета </w:t>
            </w:r>
            <w:proofErr w:type="spellStart"/>
            <w:r>
              <w:rPr>
                <w:sz w:val="28"/>
                <w:szCs w:val="28"/>
              </w:rPr>
              <w:t>Вяртсильского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городского поселения  за </w:t>
            </w:r>
            <w:r>
              <w:rPr>
                <w:sz w:val="28"/>
                <w:szCs w:val="28"/>
              </w:rPr>
              <w:t xml:space="preserve"> 6 месяцев 2014 года</w:t>
            </w:r>
          </w:p>
        </w:tc>
        <w:tc>
          <w:tcPr>
            <w:tcW w:w="2315" w:type="dxa"/>
          </w:tcPr>
          <w:p w:rsidR="00F57DB9" w:rsidRPr="004626C5" w:rsidRDefault="00F57DB9" w:rsidP="00C2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4626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F57DB9" w:rsidRPr="0094025F" w:rsidRDefault="00F57DB9" w:rsidP="00C274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Порожская</w:t>
            </w:r>
            <w:proofErr w:type="spellEnd"/>
            <w:r>
              <w:rPr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F57DB9" w:rsidRDefault="00F57DB9" w:rsidP="00C2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1 п</w:t>
            </w:r>
            <w:r w:rsidRPr="004626C5">
              <w:rPr>
                <w:sz w:val="28"/>
                <w:szCs w:val="28"/>
              </w:rPr>
              <w:t>.7.1.</w:t>
            </w:r>
            <w:r>
              <w:rPr>
                <w:sz w:val="28"/>
                <w:szCs w:val="28"/>
              </w:rPr>
              <w:t xml:space="preserve"> Положения о контрольно-</w:t>
            </w:r>
            <w:r>
              <w:rPr>
                <w:sz w:val="28"/>
                <w:szCs w:val="28"/>
              </w:rPr>
              <w:lastRenderedPageBreak/>
              <w:t>счетном комитете Сортавальского муниципального района</w:t>
            </w:r>
          </w:p>
        </w:tc>
      </w:tr>
      <w:tr w:rsidR="00F57DB9" w:rsidTr="00C27436">
        <w:tc>
          <w:tcPr>
            <w:tcW w:w="675" w:type="dxa"/>
          </w:tcPr>
          <w:p w:rsidR="00F57DB9" w:rsidRPr="00C669F5" w:rsidRDefault="00F57DB9" w:rsidP="00F57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05" w:type="dxa"/>
          </w:tcPr>
          <w:p w:rsidR="00F57DB9" w:rsidRPr="004626C5" w:rsidRDefault="00F57DB9" w:rsidP="00F57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отчета об исполнении бюджета </w:t>
            </w:r>
            <w:proofErr w:type="spellStart"/>
            <w:r>
              <w:rPr>
                <w:sz w:val="28"/>
                <w:szCs w:val="28"/>
              </w:rPr>
              <w:t>Хелюльского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 за </w:t>
            </w:r>
            <w:r>
              <w:rPr>
                <w:sz w:val="28"/>
                <w:szCs w:val="28"/>
              </w:rPr>
              <w:t xml:space="preserve"> 6 месяцев 2014 года</w:t>
            </w:r>
          </w:p>
        </w:tc>
        <w:tc>
          <w:tcPr>
            <w:tcW w:w="2315" w:type="dxa"/>
          </w:tcPr>
          <w:p w:rsidR="00F57DB9" w:rsidRPr="004626C5" w:rsidRDefault="00F57DB9" w:rsidP="00C2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4626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F57DB9" w:rsidRPr="0094025F" w:rsidRDefault="00F57DB9" w:rsidP="00C274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Порожская</w:t>
            </w:r>
            <w:proofErr w:type="spellEnd"/>
            <w:r>
              <w:rPr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F57DB9" w:rsidRDefault="00F57DB9" w:rsidP="00C2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1 п</w:t>
            </w:r>
            <w:r w:rsidRPr="004626C5">
              <w:rPr>
                <w:sz w:val="28"/>
                <w:szCs w:val="28"/>
              </w:rPr>
              <w:t>.7.1.</w:t>
            </w:r>
            <w:r>
              <w:rPr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F57DB9" w:rsidTr="00C27436">
        <w:tc>
          <w:tcPr>
            <w:tcW w:w="675" w:type="dxa"/>
          </w:tcPr>
          <w:p w:rsidR="00F57DB9" w:rsidRDefault="00F57DB9" w:rsidP="00F57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2505" w:type="dxa"/>
          </w:tcPr>
          <w:p w:rsidR="00F57DB9" w:rsidRDefault="00F57DB9" w:rsidP="00F57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Экспертиза проекта решения Совета </w:t>
            </w:r>
            <w:proofErr w:type="spellStart"/>
            <w:r>
              <w:rPr>
                <w:sz w:val="28"/>
                <w:szCs w:val="28"/>
              </w:rPr>
              <w:t>Кааламского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>
              <w:rPr>
                <w:sz w:val="28"/>
                <w:szCs w:val="28"/>
              </w:rPr>
              <w:t>Кааламского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2015 и на плановый период 2016 и 2017 годов» </w:t>
            </w:r>
          </w:p>
        </w:tc>
        <w:tc>
          <w:tcPr>
            <w:tcW w:w="2315" w:type="dxa"/>
          </w:tcPr>
          <w:p w:rsidR="00F57DB9" w:rsidRPr="008A176E" w:rsidRDefault="00F57DB9" w:rsidP="00C2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1936" w:type="dxa"/>
          </w:tcPr>
          <w:p w:rsidR="00F57DB9" w:rsidRPr="0094025F" w:rsidRDefault="00F57DB9" w:rsidP="00C274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Порожская</w:t>
            </w:r>
            <w:proofErr w:type="spellEnd"/>
            <w:r>
              <w:rPr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F57DB9" w:rsidRPr="004626C5" w:rsidRDefault="00F57DB9" w:rsidP="00C2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2 п</w:t>
            </w:r>
            <w:r w:rsidRPr="004626C5">
              <w:rPr>
                <w:sz w:val="28"/>
                <w:szCs w:val="28"/>
              </w:rPr>
              <w:t>.7.1.</w:t>
            </w:r>
            <w:r>
              <w:rPr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780EA9" w:rsidTr="00C27436">
        <w:tc>
          <w:tcPr>
            <w:tcW w:w="675" w:type="dxa"/>
          </w:tcPr>
          <w:p w:rsidR="00780EA9" w:rsidRDefault="00780EA9" w:rsidP="00780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2505" w:type="dxa"/>
          </w:tcPr>
          <w:p w:rsidR="00780EA9" w:rsidRDefault="00780EA9" w:rsidP="00780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Экспертиза проекта решения Совета </w:t>
            </w:r>
            <w:proofErr w:type="spellStart"/>
            <w:r>
              <w:rPr>
                <w:sz w:val="28"/>
                <w:szCs w:val="28"/>
              </w:rPr>
              <w:t>Вяртсильского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«О бюджете </w:t>
            </w:r>
            <w:proofErr w:type="spellStart"/>
            <w:r>
              <w:rPr>
                <w:sz w:val="28"/>
                <w:szCs w:val="28"/>
              </w:rPr>
              <w:t>Вяртсильского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на 2015 и на плановый период 2016 и 2017 годов» </w:t>
            </w:r>
          </w:p>
        </w:tc>
        <w:tc>
          <w:tcPr>
            <w:tcW w:w="2315" w:type="dxa"/>
          </w:tcPr>
          <w:p w:rsidR="00780EA9" w:rsidRPr="008A176E" w:rsidRDefault="00780EA9" w:rsidP="00C2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1936" w:type="dxa"/>
          </w:tcPr>
          <w:p w:rsidR="00780EA9" w:rsidRPr="0094025F" w:rsidRDefault="00780EA9" w:rsidP="00C274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Порожская</w:t>
            </w:r>
            <w:proofErr w:type="spellEnd"/>
            <w:r>
              <w:rPr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780EA9" w:rsidRPr="004626C5" w:rsidRDefault="00780EA9" w:rsidP="00C2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2 п</w:t>
            </w:r>
            <w:r w:rsidRPr="004626C5">
              <w:rPr>
                <w:sz w:val="28"/>
                <w:szCs w:val="28"/>
              </w:rPr>
              <w:t>.7.1.</w:t>
            </w:r>
            <w:r>
              <w:rPr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780EA9" w:rsidTr="00C27436">
        <w:tc>
          <w:tcPr>
            <w:tcW w:w="675" w:type="dxa"/>
          </w:tcPr>
          <w:p w:rsidR="00780EA9" w:rsidRDefault="00780EA9" w:rsidP="00780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2505" w:type="dxa"/>
          </w:tcPr>
          <w:p w:rsidR="00780EA9" w:rsidRDefault="00780EA9" w:rsidP="00780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Экспертиза проекта решения Совета </w:t>
            </w:r>
            <w:proofErr w:type="spellStart"/>
            <w:r>
              <w:rPr>
                <w:sz w:val="28"/>
                <w:szCs w:val="28"/>
              </w:rPr>
              <w:t>Хелюльского</w:t>
            </w:r>
            <w:proofErr w:type="spellEnd"/>
            <w:r>
              <w:rPr>
                <w:sz w:val="28"/>
                <w:szCs w:val="28"/>
              </w:rPr>
              <w:t xml:space="preserve"> городского </w:t>
            </w:r>
            <w:r>
              <w:rPr>
                <w:sz w:val="28"/>
                <w:szCs w:val="28"/>
              </w:rPr>
              <w:lastRenderedPageBreak/>
              <w:t xml:space="preserve">поселения «О бюджете </w:t>
            </w:r>
            <w:proofErr w:type="spellStart"/>
            <w:r>
              <w:rPr>
                <w:sz w:val="28"/>
                <w:szCs w:val="28"/>
              </w:rPr>
              <w:t>Хелюльского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на 2015 и на плановый период 2016 и 2017 годов» </w:t>
            </w:r>
          </w:p>
        </w:tc>
        <w:tc>
          <w:tcPr>
            <w:tcW w:w="2315" w:type="dxa"/>
          </w:tcPr>
          <w:p w:rsidR="00780EA9" w:rsidRPr="008A176E" w:rsidRDefault="00780EA9" w:rsidP="00C2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Октябрь-ноябрь</w:t>
            </w:r>
          </w:p>
        </w:tc>
        <w:tc>
          <w:tcPr>
            <w:tcW w:w="1936" w:type="dxa"/>
          </w:tcPr>
          <w:p w:rsidR="00780EA9" w:rsidRPr="0094025F" w:rsidRDefault="00780EA9" w:rsidP="00C274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Порожская</w:t>
            </w:r>
            <w:proofErr w:type="spellEnd"/>
            <w:r>
              <w:rPr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780EA9" w:rsidRPr="004626C5" w:rsidRDefault="00780EA9" w:rsidP="00C2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2 п</w:t>
            </w:r>
            <w:r w:rsidRPr="004626C5">
              <w:rPr>
                <w:sz w:val="28"/>
                <w:szCs w:val="28"/>
              </w:rPr>
              <w:t>.7.1.</w:t>
            </w:r>
            <w:r>
              <w:rPr>
                <w:sz w:val="28"/>
                <w:szCs w:val="28"/>
              </w:rPr>
              <w:t xml:space="preserve"> Положения о контрольно-счетном </w:t>
            </w:r>
            <w:r>
              <w:rPr>
                <w:sz w:val="28"/>
                <w:szCs w:val="28"/>
              </w:rPr>
              <w:lastRenderedPageBreak/>
              <w:t>комитете Сортавальского муниципального района</w:t>
            </w:r>
          </w:p>
        </w:tc>
      </w:tr>
    </w:tbl>
    <w:p w:rsidR="00DE0E5E" w:rsidRPr="005B4BE6" w:rsidRDefault="00DE0E5E" w:rsidP="00DE0E5E">
      <w:pPr>
        <w:pStyle w:val="a3"/>
        <w:ind w:left="1400" w:hanging="974"/>
        <w:jc w:val="both"/>
        <w:rPr>
          <w:sz w:val="28"/>
          <w:szCs w:val="28"/>
        </w:rPr>
      </w:pPr>
    </w:p>
    <w:p w:rsidR="005B4BE6" w:rsidRDefault="00780EA9" w:rsidP="00780EA9">
      <w:pPr>
        <w:pStyle w:val="a3"/>
        <w:numPr>
          <w:ilvl w:val="0"/>
          <w:numId w:val="2"/>
        </w:numPr>
        <w:ind w:left="1134" w:firstLine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80EA9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Плана работы дополнить подпунктами следующего содержания: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1936"/>
        <w:gridCol w:w="2140"/>
      </w:tblGrid>
      <w:tr w:rsidR="00780EA9" w:rsidTr="00C27436">
        <w:tc>
          <w:tcPr>
            <w:tcW w:w="675" w:type="dxa"/>
          </w:tcPr>
          <w:p w:rsidR="00780EA9" w:rsidRDefault="00780EA9" w:rsidP="00780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80EA9" w:rsidRPr="0094025F" w:rsidRDefault="00780EA9" w:rsidP="00BE2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 xml:space="preserve">использования средств </w:t>
            </w:r>
            <w:r>
              <w:rPr>
                <w:sz w:val="28"/>
                <w:szCs w:val="28"/>
              </w:rPr>
              <w:t xml:space="preserve"> бюджета Сортавальского муниципального района,</w:t>
            </w:r>
            <w:r>
              <w:rPr>
                <w:sz w:val="28"/>
                <w:szCs w:val="28"/>
              </w:rPr>
              <w:t xml:space="preserve"> полученных в виде субсидии</w:t>
            </w:r>
            <w:r w:rsidR="00BE2FD7">
              <w:rPr>
                <w:sz w:val="28"/>
                <w:szCs w:val="28"/>
              </w:rPr>
              <w:t xml:space="preserve"> на реализацию программы «Обеспечение бесплатным питанием учащихся общеобразовательных школ из малоимущих семей и учащихся</w:t>
            </w:r>
            <w:proofErr w:type="gramStart"/>
            <w:r w:rsidR="00BE2FD7">
              <w:rPr>
                <w:sz w:val="28"/>
                <w:szCs w:val="28"/>
              </w:rPr>
              <w:t xml:space="preserve"> </w:t>
            </w:r>
            <w:r w:rsidR="00923733">
              <w:rPr>
                <w:sz w:val="28"/>
                <w:szCs w:val="28"/>
              </w:rPr>
              <w:t>,</w:t>
            </w:r>
            <w:proofErr w:type="gramEnd"/>
            <w:r w:rsidR="00923733">
              <w:rPr>
                <w:sz w:val="28"/>
                <w:szCs w:val="28"/>
              </w:rPr>
              <w:t xml:space="preserve"> являющихся детьми-инвалидами»</w:t>
            </w:r>
            <w:r>
              <w:rPr>
                <w:sz w:val="28"/>
                <w:szCs w:val="28"/>
              </w:rPr>
              <w:t xml:space="preserve"> из бюджета Республики Карелия и</w:t>
            </w:r>
            <w:r>
              <w:rPr>
                <w:sz w:val="28"/>
                <w:szCs w:val="28"/>
              </w:rPr>
              <w:t xml:space="preserve"> направляемых в форме </w:t>
            </w:r>
            <w:r>
              <w:rPr>
                <w:sz w:val="28"/>
                <w:szCs w:val="28"/>
              </w:rPr>
              <w:t xml:space="preserve">бюджетного финансирования </w:t>
            </w:r>
            <w:r w:rsidR="00BE2FD7">
              <w:rPr>
                <w:sz w:val="28"/>
                <w:szCs w:val="28"/>
              </w:rPr>
              <w:t xml:space="preserve">главного распорядителя- Районный комитет образования </w:t>
            </w:r>
            <w:r w:rsidR="00923733">
              <w:rPr>
                <w:sz w:val="28"/>
                <w:szCs w:val="28"/>
              </w:rPr>
              <w:t xml:space="preserve"> в 2013 году и 1 полугодии 2014 года</w:t>
            </w:r>
          </w:p>
        </w:tc>
        <w:tc>
          <w:tcPr>
            <w:tcW w:w="2268" w:type="dxa"/>
          </w:tcPr>
          <w:p w:rsidR="00780EA9" w:rsidRDefault="0090523D" w:rsidP="00C2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936" w:type="dxa"/>
          </w:tcPr>
          <w:p w:rsidR="00780EA9" w:rsidRDefault="00780EA9" w:rsidP="00C2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780EA9" w:rsidRDefault="00780EA9" w:rsidP="00C2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4 п</w:t>
            </w:r>
            <w:r w:rsidRPr="004626C5">
              <w:rPr>
                <w:sz w:val="28"/>
                <w:szCs w:val="28"/>
              </w:rPr>
              <w:t>.7.1.</w:t>
            </w:r>
            <w:r>
              <w:rPr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90523D" w:rsidTr="00C27436">
        <w:tc>
          <w:tcPr>
            <w:tcW w:w="675" w:type="dxa"/>
          </w:tcPr>
          <w:p w:rsidR="0090523D" w:rsidRDefault="0090523D" w:rsidP="00905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2552" w:type="dxa"/>
          </w:tcPr>
          <w:p w:rsidR="0090523D" w:rsidRPr="0094025F" w:rsidRDefault="0090523D" w:rsidP="00905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расходования средств бюджета </w:t>
            </w:r>
            <w:proofErr w:type="spellStart"/>
            <w:r>
              <w:rPr>
                <w:sz w:val="28"/>
                <w:szCs w:val="28"/>
              </w:rPr>
              <w:t>Кааламского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направляемых в форме субсидии на финансовое обеспечение муниципального задания на оказание услуг в 2014 году  МАУК «Гармония»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подведомственное Администрации </w:t>
            </w:r>
            <w:proofErr w:type="spellStart"/>
            <w:r>
              <w:rPr>
                <w:sz w:val="28"/>
                <w:szCs w:val="28"/>
              </w:rPr>
              <w:t>Кааламского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и его соблюдение</w:t>
            </w:r>
          </w:p>
        </w:tc>
        <w:tc>
          <w:tcPr>
            <w:tcW w:w="2268" w:type="dxa"/>
          </w:tcPr>
          <w:p w:rsidR="0090523D" w:rsidRDefault="0090523D" w:rsidP="00C2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936" w:type="dxa"/>
          </w:tcPr>
          <w:p w:rsidR="0090523D" w:rsidRDefault="0090523D" w:rsidP="00C274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Порожская</w:t>
            </w:r>
            <w:proofErr w:type="spellEnd"/>
            <w:r>
              <w:rPr>
                <w:sz w:val="28"/>
                <w:szCs w:val="28"/>
              </w:rPr>
              <w:t xml:space="preserve"> Е.Б.</w:t>
            </w:r>
          </w:p>
        </w:tc>
        <w:tc>
          <w:tcPr>
            <w:tcW w:w="2140" w:type="dxa"/>
          </w:tcPr>
          <w:p w:rsidR="0090523D" w:rsidRDefault="0090523D" w:rsidP="00C2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4 п</w:t>
            </w:r>
            <w:r w:rsidRPr="004626C5">
              <w:rPr>
                <w:sz w:val="28"/>
                <w:szCs w:val="28"/>
              </w:rPr>
              <w:t>.7.1.</w:t>
            </w:r>
            <w:r>
              <w:rPr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</w:tbl>
    <w:p w:rsidR="00780EA9" w:rsidRDefault="00780EA9" w:rsidP="00780EA9">
      <w:pPr>
        <w:pStyle w:val="a3"/>
        <w:ind w:left="1135"/>
        <w:jc w:val="both"/>
        <w:rPr>
          <w:sz w:val="28"/>
          <w:szCs w:val="28"/>
        </w:rPr>
      </w:pPr>
    </w:p>
    <w:p w:rsidR="0090523D" w:rsidRDefault="0090523D" w:rsidP="0090523D">
      <w:pPr>
        <w:pStyle w:val="a3"/>
        <w:numPr>
          <w:ilvl w:val="0"/>
          <w:numId w:val="1"/>
        </w:numPr>
        <w:ind w:left="567" w:firstLine="11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уточненный План работы Контрольно-счетного комитета Сортавальского муниципального района на 2014 год в сети Интернет на официальном сайте Администрации Сортавальского муниципального района.</w:t>
      </w:r>
    </w:p>
    <w:p w:rsidR="0090523D" w:rsidRDefault="00541C21" w:rsidP="0090523D">
      <w:pPr>
        <w:pStyle w:val="a3"/>
        <w:numPr>
          <w:ilvl w:val="0"/>
          <w:numId w:val="1"/>
        </w:numPr>
        <w:ind w:left="567" w:firstLine="113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приказа оставляю за собой.</w:t>
      </w:r>
    </w:p>
    <w:p w:rsidR="00541C21" w:rsidRDefault="00541C21" w:rsidP="00541C21">
      <w:pPr>
        <w:jc w:val="both"/>
        <w:rPr>
          <w:sz w:val="28"/>
          <w:szCs w:val="28"/>
        </w:rPr>
      </w:pPr>
    </w:p>
    <w:p w:rsidR="00541C21" w:rsidRDefault="00541C21" w:rsidP="00541C21">
      <w:pPr>
        <w:jc w:val="both"/>
        <w:rPr>
          <w:sz w:val="28"/>
          <w:szCs w:val="28"/>
        </w:rPr>
      </w:pPr>
    </w:p>
    <w:p w:rsidR="00541C21" w:rsidRDefault="00541C21" w:rsidP="00541C21">
      <w:pPr>
        <w:jc w:val="both"/>
        <w:rPr>
          <w:sz w:val="28"/>
          <w:szCs w:val="28"/>
        </w:rPr>
      </w:pPr>
    </w:p>
    <w:p w:rsidR="00541C21" w:rsidRDefault="00541C21" w:rsidP="00541C21">
      <w:pPr>
        <w:jc w:val="both"/>
        <w:rPr>
          <w:sz w:val="28"/>
          <w:szCs w:val="28"/>
        </w:rPr>
      </w:pPr>
    </w:p>
    <w:p w:rsidR="00541C21" w:rsidRDefault="00541C21" w:rsidP="00541C21">
      <w:pPr>
        <w:jc w:val="both"/>
        <w:rPr>
          <w:sz w:val="28"/>
          <w:szCs w:val="28"/>
        </w:rPr>
      </w:pPr>
    </w:p>
    <w:p w:rsidR="00541C21" w:rsidRPr="00541C21" w:rsidRDefault="00541C21" w:rsidP="00541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Н.А. Астафьева</w:t>
      </w:r>
    </w:p>
    <w:sectPr w:rsidR="00541C21" w:rsidRPr="0054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60B5"/>
    <w:multiLevelType w:val="hybridMultilevel"/>
    <w:tmpl w:val="4D1CB050"/>
    <w:lvl w:ilvl="0" w:tplc="33C4673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50D52FF0"/>
    <w:multiLevelType w:val="hybridMultilevel"/>
    <w:tmpl w:val="115422FA"/>
    <w:lvl w:ilvl="0" w:tplc="3484021E">
      <w:start w:val="1"/>
      <w:numFmt w:val="upperLetter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5A"/>
    <w:rsid w:val="00231484"/>
    <w:rsid w:val="00337445"/>
    <w:rsid w:val="0043025A"/>
    <w:rsid w:val="00541C21"/>
    <w:rsid w:val="005B4BE6"/>
    <w:rsid w:val="00780EA9"/>
    <w:rsid w:val="0090523D"/>
    <w:rsid w:val="00923733"/>
    <w:rsid w:val="00BE2FD7"/>
    <w:rsid w:val="00DE0E5E"/>
    <w:rsid w:val="00F5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B4BE6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4BE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B4BE6"/>
    <w:pPr>
      <w:ind w:left="720"/>
      <w:contextualSpacing/>
    </w:pPr>
  </w:style>
  <w:style w:type="table" w:styleId="a4">
    <w:name w:val="Table Grid"/>
    <w:basedOn w:val="a1"/>
    <w:uiPriority w:val="59"/>
    <w:rsid w:val="00F5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B4BE6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4BE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B4BE6"/>
    <w:pPr>
      <w:ind w:left="720"/>
      <w:contextualSpacing/>
    </w:pPr>
  </w:style>
  <w:style w:type="table" w:styleId="a4">
    <w:name w:val="Table Grid"/>
    <w:basedOn w:val="a1"/>
    <w:uiPriority w:val="59"/>
    <w:rsid w:val="00F5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2</cp:revision>
  <dcterms:created xsi:type="dcterms:W3CDTF">2014-07-01T04:53:00Z</dcterms:created>
  <dcterms:modified xsi:type="dcterms:W3CDTF">2014-07-01T06:42:00Z</dcterms:modified>
</cp:coreProperties>
</file>